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00C" w:rsidRDefault="0073600C" w:rsidP="0073600C">
      <w:pPr>
        <w:autoSpaceDE w:val="0"/>
        <w:autoSpaceDN w:val="0"/>
        <w:adjustRightInd w:val="0"/>
        <w:rPr>
          <w:color w:val="000000"/>
        </w:rPr>
      </w:pPr>
    </w:p>
    <w:p w:rsidR="003940EC" w:rsidRPr="003940EC" w:rsidRDefault="005562C4" w:rsidP="00022433">
      <w:pPr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  <w:r w:rsidRPr="003940EC">
        <w:rPr>
          <w:color w:val="000000"/>
        </w:rPr>
        <w:t>Школьный этап</w:t>
      </w:r>
      <w:r>
        <w:rPr>
          <w:color w:val="000000"/>
        </w:rPr>
        <w:t xml:space="preserve"> Всероссийской олимпиады</w:t>
      </w:r>
      <w:r w:rsidR="00014193" w:rsidRPr="003940EC">
        <w:rPr>
          <w:color w:val="000000"/>
        </w:rPr>
        <w:t xml:space="preserve"> школьн</w:t>
      </w:r>
      <w:r w:rsidR="003940EC" w:rsidRPr="003940EC">
        <w:rPr>
          <w:color w:val="000000"/>
        </w:rPr>
        <w:t xml:space="preserve">иков </w:t>
      </w:r>
      <w:r>
        <w:rPr>
          <w:color w:val="000000"/>
        </w:rPr>
        <w:t>2024/25 учебного</w:t>
      </w:r>
      <w:r w:rsidRPr="003940EC">
        <w:rPr>
          <w:color w:val="000000"/>
        </w:rPr>
        <w:t xml:space="preserve"> год</w:t>
      </w:r>
      <w:r>
        <w:rPr>
          <w:color w:val="000000"/>
        </w:rPr>
        <w:t>а</w:t>
      </w:r>
    </w:p>
    <w:p w:rsidR="00014193" w:rsidRPr="003940EC" w:rsidRDefault="003940EC" w:rsidP="00022433">
      <w:pPr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  <w:r w:rsidRPr="003940EC">
        <w:rPr>
          <w:color w:val="000000"/>
        </w:rPr>
        <w:t>по  «</w:t>
      </w:r>
      <w:r w:rsidR="005562C4">
        <w:rPr>
          <w:color w:val="000000"/>
        </w:rPr>
        <w:t>Основам безопасности и защиты Родины</w:t>
      </w:r>
      <w:r w:rsidRPr="003940EC">
        <w:rPr>
          <w:color w:val="000000"/>
        </w:rPr>
        <w:t>»</w:t>
      </w:r>
    </w:p>
    <w:p w:rsidR="00014193" w:rsidRPr="003940EC" w:rsidRDefault="00022433" w:rsidP="00022433">
      <w:pPr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  <w:r>
        <w:rPr>
          <w:color w:val="000000"/>
        </w:rPr>
        <w:t>9 класс</w:t>
      </w:r>
    </w:p>
    <w:p w:rsidR="003940EC" w:rsidRDefault="003940EC" w:rsidP="00014193">
      <w:pPr>
        <w:autoSpaceDE w:val="0"/>
        <w:autoSpaceDN w:val="0"/>
        <w:adjustRightInd w:val="0"/>
        <w:jc w:val="center"/>
        <w:rPr>
          <w:color w:val="000000"/>
        </w:rPr>
      </w:pPr>
    </w:p>
    <w:p w:rsidR="00014193" w:rsidRPr="003940EC" w:rsidRDefault="00014193" w:rsidP="00014193">
      <w:pPr>
        <w:autoSpaceDE w:val="0"/>
        <w:autoSpaceDN w:val="0"/>
        <w:adjustRightInd w:val="0"/>
        <w:jc w:val="center"/>
        <w:rPr>
          <w:color w:val="000000"/>
        </w:rPr>
      </w:pPr>
    </w:p>
    <w:p w:rsidR="003940EC" w:rsidRDefault="003940EC" w:rsidP="005562C4">
      <w:pPr>
        <w:autoSpaceDE w:val="0"/>
        <w:autoSpaceDN w:val="0"/>
        <w:adjustRightInd w:val="0"/>
        <w:rPr>
          <w:color w:val="000000"/>
        </w:rPr>
      </w:pPr>
    </w:p>
    <w:p w:rsidR="00014193" w:rsidRPr="003940EC" w:rsidRDefault="00014193" w:rsidP="00014193">
      <w:pPr>
        <w:autoSpaceDE w:val="0"/>
        <w:autoSpaceDN w:val="0"/>
        <w:adjustRightInd w:val="0"/>
        <w:rPr>
          <w:color w:val="000000"/>
        </w:rPr>
      </w:pPr>
    </w:p>
    <w:p w:rsidR="003940EC" w:rsidRDefault="003940EC" w:rsidP="00014193">
      <w:pPr>
        <w:autoSpaceDE w:val="0"/>
        <w:autoSpaceDN w:val="0"/>
        <w:adjustRightInd w:val="0"/>
        <w:rPr>
          <w:color w:val="000000"/>
        </w:rPr>
      </w:pPr>
    </w:p>
    <w:p w:rsidR="00014193" w:rsidRPr="003940EC" w:rsidRDefault="00014193" w:rsidP="005562C4">
      <w:pPr>
        <w:autoSpaceDE w:val="0"/>
        <w:autoSpaceDN w:val="0"/>
        <w:adjustRightInd w:val="0"/>
        <w:jc w:val="right"/>
        <w:rPr>
          <w:color w:val="000000"/>
        </w:rPr>
      </w:pPr>
      <w:r w:rsidRPr="003940EC">
        <w:rPr>
          <w:color w:val="000000"/>
        </w:rPr>
        <w:t>Шифр участника</w:t>
      </w:r>
    </w:p>
    <w:tbl>
      <w:tblPr>
        <w:tblStyle w:val="a5"/>
        <w:tblpPr w:leftFromText="180" w:rightFromText="180" w:vertAnchor="text" w:horzAnchor="margin" w:tblpXSpec="right" w:tblpY="167"/>
        <w:tblW w:w="0" w:type="auto"/>
        <w:tblLook w:val="04A0"/>
      </w:tblPr>
      <w:tblGrid>
        <w:gridCol w:w="988"/>
        <w:gridCol w:w="992"/>
        <w:gridCol w:w="992"/>
        <w:gridCol w:w="992"/>
      </w:tblGrid>
      <w:tr w:rsidR="005562C4" w:rsidRPr="003940EC" w:rsidTr="005562C4">
        <w:tc>
          <w:tcPr>
            <w:tcW w:w="988" w:type="dxa"/>
          </w:tcPr>
          <w:p w:rsidR="005562C4" w:rsidRPr="003940EC" w:rsidRDefault="005562C4" w:rsidP="005562C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5562C4" w:rsidRPr="003940EC" w:rsidRDefault="005562C4" w:rsidP="005562C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5562C4" w:rsidRPr="003940EC" w:rsidRDefault="005562C4" w:rsidP="005562C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5562C4" w:rsidRPr="003940EC" w:rsidRDefault="005562C4" w:rsidP="005562C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p w:rsidR="00014193" w:rsidRPr="003940EC" w:rsidRDefault="00014193" w:rsidP="005562C4">
      <w:pPr>
        <w:autoSpaceDE w:val="0"/>
        <w:autoSpaceDN w:val="0"/>
        <w:adjustRightInd w:val="0"/>
        <w:jc w:val="right"/>
        <w:rPr>
          <w:color w:val="000000"/>
        </w:rPr>
      </w:pPr>
    </w:p>
    <w:p w:rsidR="00014193" w:rsidRPr="003940EC" w:rsidRDefault="00014193" w:rsidP="00014193">
      <w:pPr>
        <w:autoSpaceDE w:val="0"/>
        <w:autoSpaceDN w:val="0"/>
        <w:adjustRightInd w:val="0"/>
        <w:rPr>
          <w:color w:val="000000"/>
        </w:rPr>
      </w:pPr>
    </w:p>
    <w:p w:rsidR="00014193" w:rsidRPr="003940EC" w:rsidRDefault="00014193" w:rsidP="00014193">
      <w:pPr>
        <w:autoSpaceDE w:val="0"/>
        <w:autoSpaceDN w:val="0"/>
        <w:adjustRightInd w:val="0"/>
        <w:rPr>
          <w:color w:val="000000"/>
        </w:rPr>
      </w:pPr>
    </w:p>
    <w:p w:rsidR="00014193" w:rsidRPr="003940EC" w:rsidRDefault="00014193" w:rsidP="00014193">
      <w:pPr>
        <w:autoSpaceDE w:val="0"/>
        <w:autoSpaceDN w:val="0"/>
        <w:adjustRightInd w:val="0"/>
        <w:rPr>
          <w:color w:val="000000"/>
        </w:rPr>
      </w:pPr>
    </w:p>
    <w:p w:rsidR="00014193" w:rsidRPr="003940EC" w:rsidRDefault="00014193" w:rsidP="00014193">
      <w:pPr>
        <w:autoSpaceDE w:val="0"/>
        <w:autoSpaceDN w:val="0"/>
        <w:adjustRightInd w:val="0"/>
        <w:rPr>
          <w:color w:val="000000"/>
        </w:rPr>
      </w:pPr>
      <w:r w:rsidRPr="003940EC">
        <w:rPr>
          <w:color w:val="000000"/>
        </w:rPr>
        <w:t xml:space="preserve">Фамилия __________________________________________________ </w:t>
      </w:r>
    </w:p>
    <w:p w:rsidR="00014193" w:rsidRPr="003940EC" w:rsidRDefault="00014193" w:rsidP="00014193">
      <w:pPr>
        <w:autoSpaceDE w:val="0"/>
        <w:autoSpaceDN w:val="0"/>
        <w:adjustRightInd w:val="0"/>
        <w:rPr>
          <w:color w:val="000000"/>
        </w:rPr>
      </w:pPr>
    </w:p>
    <w:p w:rsidR="00014193" w:rsidRPr="003940EC" w:rsidRDefault="00014193" w:rsidP="00014193">
      <w:pPr>
        <w:autoSpaceDE w:val="0"/>
        <w:autoSpaceDN w:val="0"/>
        <w:adjustRightInd w:val="0"/>
        <w:rPr>
          <w:color w:val="000000"/>
        </w:rPr>
      </w:pPr>
      <w:r w:rsidRPr="003940EC">
        <w:rPr>
          <w:color w:val="000000"/>
        </w:rPr>
        <w:t xml:space="preserve">Имя ______________________________________________________ </w:t>
      </w:r>
    </w:p>
    <w:p w:rsidR="00014193" w:rsidRPr="003940EC" w:rsidRDefault="00014193" w:rsidP="00014193">
      <w:pPr>
        <w:autoSpaceDE w:val="0"/>
        <w:autoSpaceDN w:val="0"/>
        <w:adjustRightInd w:val="0"/>
        <w:rPr>
          <w:color w:val="000000"/>
        </w:rPr>
      </w:pPr>
    </w:p>
    <w:p w:rsidR="00014193" w:rsidRPr="003940EC" w:rsidRDefault="00014193" w:rsidP="00014193">
      <w:pPr>
        <w:autoSpaceDE w:val="0"/>
        <w:autoSpaceDN w:val="0"/>
        <w:adjustRightInd w:val="0"/>
        <w:rPr>
          <w:color w:val="000000"/>
        </w:rPr>
      </w:pPr>
      <w:r w:rsidRPr="003940EC">
        <w:rPr>
          <w:color w:val="000000"/>
        </w:rPr>
        <w:t xml:space="preserve">Отчество __________________________________________________ </w:t>
      </w:r>
    </w:p>
    <w:p w:rsidR="00014193" w:rsidRPr="003940EC" w:rsidRDefault="00014193" w:rsidP="00014193">
      <w:pPr>
        <w:autoSpaceDE w:val="0"/>
        <w:autoSpaceDN w:val="0"/>
        <w:adjustRightInd w:val="0"/>
        <w:rPr>
          <w:color w:val="000000"/>
        </w:rPr>
      </w:pPr>
    </w:p>
    <w:p w:rsidR="00014193" w:rsidRPr="003940EC" w:rsidRDefault="00014193" w:rsidP="00014193">
      <w:pPr>
        <w:autoSpaceDE w:val="0"/>
        <w:autoSpaceDN w:val="0"/>
        <w:adjustRightInd w:val="0"/>
        <w:rPr>
          <w:color w:val="000000"/>
        </w:rPr>
      </w:pPr>
      <w:r w:rsidRPr="003940EC">
        <w:rPr>
          <w:color w:val="000000"/>
        </w:rPr>
        <w:t xml:space="preserve">Класс ______________ </w:t>
      </w:r>
    </w:p>
    <w:p w:rsidR="00014193" w:rsidRPr="003940EC" w:rsidRDefault="00014193" w:rsidP="00014193">
      <w:pPr>
        <w:autoSpaceDE w:val="0"/>
        <w:autoSpaceDN w:val="0"/>
        <w:adjustRightInd w:val="0"/>
        <w:rPr>
          <w:color w:val="000000"/>
        </w:rPr>
      </w:pPr>
    </w:p>
    <w:p w:rsidR="00014193" w:rsidRPr="003940EC" w:rsidRDefault="00014193" w:rsidP="00014193">
      <w:pPr>
        <w:autoSpaceDE w:val="0"/>
        <w:autoSpaceDN w:val="0"/>
        <w:adjustRightInd w:val="0"/>
        <w:rPr>
          <w:color w:val="000000"/>
        </w:rPr>
      </w:pPr>
    </w:p>
    <w:p w:rsidR="003940EC" w:rsidRDefault="003940EC" w:rsidP="00014193">
      <w:pPr>
        <w:suppressAutoHyphens/>
        <w:jc w:val="center"/>
        <w:rPr>
          <w:color w:val="000000"/>
        </w:rPr>
      </w:pPr>
    </w:p>
    <w:p w:rsidR="003940EC" w:rsidRDefault="003940EC" w:rsidP="00014193">
      <w:pPr>
        <w:suppressAutoHyphens/>
        <w:jc w:val="center"/>
        <w:rPr>
          <w:color w:val="000000"/>
        </w:rPr>
      </w:pPr>
    </w:p>
    <w:p w:rsidR="003940EC" w:rsidRDefault="003940EC" w:rsidP="00014193">
      <w:pPr>
        <w:suppressAutoHyphens/>
        <w:jc w:val="center"/>
        <w:rPr>
          <w:color w:val="000000"/>
        </w:rPr>
      </w:pPr>
    </w:p>
    <w:p w:rsidR="003940EC" w:rsidRDefault="003940EC" w:rsidP="00014193">
      <w:pPr>
        <w:suppressAutoHyphens/>
        <w:jc w:val="center"/>
        <w:rPr>
          <w:color w:val="000000"/>
        </w:rPr>
      </w:pPr>
    </w:p>
    <w:p w:rsidR="003940EC" w:rsidRPr="003940EC" w:rsidRDefault="003940EC" w:rsidP="00014193">
      <w:pPr>
        <w:suppressAutoHyphens/>
        <w:jc w:val="center"/>
        <w:rPr>
          <w:color w:val="000000"/>
        </w:rPr>
      </w:pPr>
      <w:r w:rsidRPr="003940EC">
        <w:rPr>
          <w:color w:val="000000"/>
        </w:rPr>
        <w:t>Полное</w:t>
      </w:r>
      <w:r w:rsidR="00014193" w:rsidRPr="003940EC">
        <w:rPr>
          <w:color w:val="000000"/>
        </w:rPr>
        <w:t xml:space="preserve"> наименование образовательной организации (школы) </w:t>
      </w:r>
      <w:r w:rsidR="005562C4">
        <w:rPr>
          <w:color w:val="000000"/>
        </w:rPr>
        <w:t>____________________________________________________________________________</w:t>
      </w:r>
    </w:p>
    <w:p w:rsidR="003940EC" w:rsidRDefault="003940EC" w:rsidP="00014193">
      <w:pPr>
        <w:suppressAutoHyphens/>
        <w:jc w:val="center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3940EC" w:rsidRDefault="003940EC" w:rsidP="00014193">
      <w:pPr>
        <w:suppressAutoHyphens/>
        <w:jc w:val="center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3940EC" w:rsidRDefault="003940EC" w:rsidP="00014193">
      <w:pPr>
        <w:suppressAutoHyphens/>
        <w:jc w:val="center"/>
        <w:rPr>
          <w:b/>
          <w:lang w:eastAsia="ar-SA"/>
        </w:rPr>
      </w:pPr>
    </w:p>
    <w:p w:rsidR="003940EC" w:rsidRDefault="003940EC" w:rsidP="00014193">
      <w:pPr>
        <w:suppressAutoHyphens/>
        <w:jc w:val="center"/>
        <w:rPr>
          <w:b/>
          <w:lang w:eastAsia="ar-SA"/>
        </w:rPr>
      </w:pPr>
    </w:p>
    <w:p w:rsidR="003940EC" w:rsidRDefault="003940EC" w:rsidP="00014193">
      <w:pPr>
        <w:suppressAutoHyphens/>
        <w:jc w:val="center"/>
        <w:rPr>
          <w:b/>
          <w:lang w:eastAsia="ar-SA"/>
        </w:rPr>
      </w:pPr>
    </w:p>
    <w:p w:rsidR="003940EC" w:rsidRDefault="003940EC" w:rsidP="00014193">
      <w:pPr>
        <w:suppressAutoHyphens/>
        <w:jc w:val="center"/>
        <w:rPr>
          <w:b/>
          <w:lang w:eastAsia="ar-SA"/>
        </w:rPr>
      </w:pPr>
    </w:p>
    <w:p w:rsidR="003940EC" w:rsidRDefault="003940EC" w:rsidP="00014193">
      <w:pPr>
        <w:suppressAutoHyphens/>
        <w:jc w:val="center"/>
        <w:rPr>
          <w:b/>
          <w:lang w:eastAsia="ar-SA"/>
        </w:rPr>
      </w:pPr>
    </w:p>
    <w:p w:rsidR="003940EC" w:rsidRDefault="003940EC" w:rsidP="00014193">
      <w:pPr>
        <w:suppressAutoHyphens/>
        <w:jc w:val="center"/>
        <w:rPr>
          <w:b/>
          <w:lang w:eastAsia="ar-SA"/>
        </w:rPr>
      </w:pPr>
    </w:p>
    <w:p w:rsidR="003940EC" w:rsidRDefault="003940EC" w:rsidP="00014193">
      <w:pPr>
        <w:suppressAutoHyphens/>
        <w:jc w:val="center"/>
        <w:rPr>
          <w:b/>
          <w:lang w:eastAsia="ar-SA"/>
        </w:rPr>
      </w:pPr>
    </w:p>
    <w:p w:rsidR="003940EC" w:rsidRDefault="003940EC" w:rsidP="00014193">
      <w:pPr>
        <w:suppressAutoHyphens/>
        <w:jc w:val="center"/>
        <w:rPr>
          <w:b/>
          <w:lang w:eastAsia="ar-SA"/>
        </w:rPr>
      </w:pPr>
    </w:p>
    <w:p w:rsidR="003940EC" w:rsidRDefault="003940EC" w:rsidP="00014193">
      <w:pPr>
        <w:suppressAutoHyphens/>
        <w:jc w:val="center"/>
        <w:rPr>
          <w:b/>
          <w:lang w:eastAsia="ar-SA"/>
        </w:rPr>
      </w:pPr>
    </w:p>
    <w:p w:rsidR="003940EC" w:rsidRDefault="003940EC" w:rsidP="00014193">
      <w:pPr>
        <w:suppressAutoHyphens/>
        <w:jc w:val="center"/>
        <w:rPr>
          <w:b/>
          <w:lang w:eastAsia="ar-SA"/>
        </w:rPr>
      </w:pPr>
    </w:p>
    <w:p w:rsidR="003940EC" w:rsidRDefault="003940EC" w:rsidP="00014193">
      <w:pPr>
        <w:suppressAutoHyphens/>
        <w:jc w:val="center"/>
        <w:rPr>
          <w:b/>
          <w:lang w:eastAsia="ar-SA"/>
        </w:rPr>
      </w:pPr>
    </w:p>
    <w:p w:rsidR="003940EC" w:rsidRDefault="003940EC" w:rsidP="00014193">
      <w:pPr>
        <w:suppressAutoHyphens/>
        <w:jc w:val="center"/>
        <w:rPr>
          <w:b/>
          <w:lang w:eastAsia="ar-SA"/>
        </w:rPr>
      </w:pPr>
    </w:p>
    <w:p w:rsidR="003940EC" w:rsidRDefault="003940EC" w:rsidP="00014193">
      <w:pPr>
        <w:suppressAutoHyphens/>
        <w:jc w:val="center"/>
        <w:rPr>
          <w:b/>
          <w:lang w:eastAsia="ar-SA"/>
        </w:rPr>
      </w:pPr>
    </w:p>
    <w:p w:rsidR="003940EC" w:rsidRDefault="003940EC" w:rsidP="00014193">
      <w:pPr>
        <w:suppressAutoHyphens/>
        <w:jc w:val="center"/>
        <w:rPr>
          <w:b/>
          <w:lang w:eastAsia="ar-SA"/>
        </w:rPr>
      </w:pPr>
    </w:p>
    <w:p w:rsidR="008C35FB" w:rsidRDefault="008C35FB" w:rsidP="003940EC">
      <w:pPr>
        <w:rPr>
          <w:b/>
          <w:sz w:val="28"/>
          <w:szCs w:val="28"/>
        </w:rPr>
      </w:pPr>
    </w:p>
    <w:p w:rsidR="008C35FB" w:rsidRDefault="008C35FB" w:rsidP="0075400A">
      <w:pPr>
        <w:jc w:val="center"/>
        <w:rPr>
          <w:b/>
          <w:sz w:val="28"/>
          <w:szCs w:val="28"/>
        </w:rPr>
      </w:pPr>
    </w:p>
    <w:p w:rsidR="008C35FB" w:rsidRDefault="008C35FB" w:rsidP="0075400A">
      <w:pPr>
        <w:jc w:val="center"/>
        <w:rPr>
          <w:b/>
          <w:sz w:val="28"/>
          <w:szCs w:val="28"/>
        </w:rPr>
      </w:pPr>
    </w:p>
    <w:p w:rsidR="005562C4" w:rsidRDefault="003940EC" w:rsidP="003940EC">
      <w:pPr>
        <w:shd w:val="clear" w:color="auto" w:fill="FFFFFF"/>
        <w:spacing w:after="300" w:line="0" w:lineRule="atLeast"/>
        <w:jc w:val="right"/>
        <w:textAlignment w:val="baseline"/>
        <w:outlineLvl w:val="1"/>
      </w:pPr>
      <w:r>
        <w:softHyphen/>
      </w:r>
      <w:r>
        <w:softHyphen/>
      </w:r>
      <w:r>
        <w:softHyphen/>
      </w:r>
      <w:r>
        <w:softHyphen/>
      </w:r>
      <w:r>
        <w:softHyphen/>
      </w:r>
    </w:p>
    <w:p w:rsidR="005562C4" w:rsidRDefault="005562C4">
      <w:r>
        <w:br w:type="page"/>
      </w:r>
    </w:p>
    <w:p w:rsidR="003940EC" w:rsidRPr="003940EC" w:rsidRDefault="003940EC" w:rsidP="003940EC">
      <w:pPr>
        <w:shd w:val="clear" w:color="auto" w:fill="FFFFFF"/>
        <w:spacing w:after="300" w:line="0" w:lineRule="atLeast"/>
        <w:jc w:val="right"/>
        <w:textAlignment w:val="baseline"/>
        <w:outlineLvl w:val="1"/>
      </w:pPr>
      <w:r w:rsidRPr="003940EC">
        <w:rPr>
          <w:color w:val="000000"/>
        </w:rPr>
        <w:lastRenderedPageBreak/>
        <w:t>Шифр участника</w:t>
      </w:r>
    </w:p>
    <w:tbl>
      <w:tblPr>
        <w:tblStyle w:val="a5"/>
        <w:tblW w:w="0" w:type="auto"/>
        <w:tblInd w:w="6062" w:type="dxa"/>
        <w:tblLook w:val="04A0"/>
      </w:tblPr>
      <w:tblGrid>
        <w:gridCol w:w="992"/>
        <w:gridCol w:w="851"/>
        <w:gridCol w:w="992"/>
        <w:gridCol w:w="992"/>
      </w:tblGrid>
      <w:tr w:rsidR="0073600C" w:rsidTr="0073600C">
        <w:tc>
          <w:tcPr>
            <w:tcW w:w="992" w:type="dxa"/>
          </w:tcPr>
          <w:p w:rsidR="0073600C" w:rsidRDefault="0073600C" w:rsidP="0075400A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3600C" w:rsidRDefault="0073600C" w:rsidP="0075400A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3600C" w:rsidRDefault="0073600C" w:rsidP="0075400A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3600C" w:rsidRDefault="0073600C" w:rsidP="0075400A">
            <w:pPr>
              <w:jc w:val="center"/>
              <w:rPr>
                <w:b/>
              </w:rPr>
            </w:pPr>
          </w:p>
        </w:tc>
      </w:tr>
    </w:tbl>
    <w:p w:rsidR="003940EC" w:rsidRDefault="003940EC" w:rsidP="002F1E82">
      <w:pPr>
        <w:rPr>
          <w:b/>
        </w:rPr>
      </w:pPr>
    </w:p>
    <w:p w:rsidR="0075400A" w:rsidRDefault="0075400A" w:rsidP="0075400A">
      <w:pPr>
        <w:jc w:val="center"/>
        <w:rPr>
          <w:b/>
        </w:rPr>
      </w:pPr>
      <w:r w:rsidRPr="00A661E4">
        <w:rPr>
          <w:b/>
        </w:rPr>
        <w:t>ЗАДАНИЯ ТЕОРЕТИЧЕСКОГО ТУРА</w:t>
      </w:r>
      <w:r w:rsidR="0073600C">
        <w:rPr>
          <w:b/>
        </w:rPr>
        <w:t xml:space="preserve">        </w:t>
      </w:r>
    </w:p>
    <w:p w:rsidR="00C7779E" w:rsidRDefault="00C7779E" w:rsidP="0075400A">
      <w:pPr>
        <w:jc w:val="center"/>
        <w:rPr>
          <w:b/>
        </w:rPr>
      </w:pPr>
    </w:p>
    <w:p w:rsidR="00463D0A" w:rsidRPr="00C7779E" w:rsidRDefault="00463D0A" w:rsidP="00C7779E">
      <w:pPr>
        <w:pStyle w:val="a7"/>
        <w:ind w:left="0"/>
        <w:jc w:val="both"/>
        <w:rPr>
          <w:i/>
        </w:rPr>
      </w:pPr>
    </w:p>
    <w:p w:rsidR="008047C8" w:rsidRDefault="008047C8" w:rsidP="00463D0A">
      <w:pPr>
        <w:shd w:val="clear" w:color="auto" w:fill="FFFFFF"/>
        <w:jc w:val="center"/>
        <w:rPr>
          <w:b/>
          <w:bCs/>
          <w:color w:val="000000"/>
        </w:rPr>
      </w:pPr>
    </w:p>
    <w:p w:rsidR="007E52EA" w:rsidRPr="00771995" w:rsidRDefault="00411652" w:rsidP="00411652">
      <w:pPr>
        <w:shd w:val="clear" w:color="auto" w:fill="FFFFFF"/>
        <w:rPr>
          <w:b/>
        </w:rPr>
      </w:pPr>
      <w:r w:rsidRPr="00411652">
        <w:rPr>
          <w:b/>
        </w:rPr>
        <w:t>ЗАДАНИЕ</w:t>
      </w:r>
      <w:r>
        <w:rPr>
          <w:b/>
        </w:rPr>
        <w:t xml:space="preserve"> 1</w:t>
      </w:r>
      <w:r w:rsidR="007E52EA" w:rsidRPr="00771995">
        <w:rPr>
          <w:b/>
        </w:rPr>
        <w:t xml:space="preserve">. </w:t>
      </w:r>
      <w:r w:rsidR="007E52EA" w:rsidRPr="00411652">
        <w:t>В 1995 году Федеральным законом Российской Федерации были установлены Дни воинской славы (победные дни) России.</w:t>
      </w:r>
      <w:r w:rsidR="007E52EA" w:rsidRPr="00771995">
        <w:rPr>
          <w:b/>
        </w:rPr>
        <w:t xml:space="preserve"> </w:t>
      </w:r>
    </w:p>
    <w:p w:rsidR="007E52EA" w:rsidRPr="00771995" w:rsidRDefault="007E52EA" w:rsidP="00C7779E">
      <w:pPr>
        <w:shd w:val="clear" w:color="auto" w:fill="FFFFFF"/>
        <w:jc w:val="center"/>
      </w:pPr>
    </w:p>
    <w:tbl>
      <w:tblPr>
        <w:tblStyle w:val="a5"/>
        <w:tblW w:w="0" w:type="auto"/>
        <w:tblLook w:val="04A0"/>
      </w:tblPr>
      <w:tblGrid>
        <w:gridCol w:w="2802"/>
        <w:gridCol w:w="7194"/>
      </w:tblGrid>
      <w:tr w:rsidR="007E52EA" w:rsidRPr="00771995" w:rsidTr="00771995">
        <w:tc>
          <w:tcPr>
            <w:tcW w:w="2802" w:type="dxa"/>
          </w:tcPr>
          <w:p w:rsidR="007E52EA" w:rsidRPr="00771995" w:rsidRDefault="007E52EA" w:rsidP="00C7779E">
            <w:pPr>
              <w:jc w:val="center"/>
            </w:pPr>
            <w:r w:rsidRPr="00771995">
              <w:t>Дата</w:t>
            </w:r>
          </w:p>
        </w:tc>
        <w:tc>
          <w:tcPr>
            <w:tcW w:w="7194" w:type="dxa"/>
          </w:tcPr>
          <w:p w:rsidR="007E52EA" w:rsidRPr="00771995" w:rsidRDefault="007E52EA" w:rsidP="00C7779E">
            <w:pPr>
              <w:jc w:val="center"/>
            </w:pPr>
            <w:r w:rsidRPr="00771995">
              <w:t>Описание</w:t>
            </w:r>
          </w:p>
        </w:tc>
      </w:tr>
      <w:tr w:rsidR="007E52EA" w:rsidRPr="00771995" w:rsidTr="00771995">
        <w:tc>
          <w:tcPr>
            <w:tcW w:w="2802" w:type="dxa"/>
          </w:tcPr>
          <w:p w:rsidR="007E52EA" w:rsidRPr="00771995" w:rsidRDefault="00771995" w:rsidP="00C7779E">
            <w:pPr>
              <w:jc w:val="center"/>
            </w:pPr>
            <w:r w:rsidRPr="00771995">
              <w:t>10 июля 1709 года</w:t>
            </w:r>
          </w:p>
        </w:tc>
        <w:tc>
          <w:tcPr>
            <w:tcW w:w="7194" w:type="dxa"/>
          </w:tcPr>
          <w:p w:rsidR="007E52EA" w:rsidRPr="00771995" w:rsidRDefault="007E52EA" w:rsidP="00C7779E">
            <w:pPr>
              <w:jc w:val="center"/>
            </w:pPr>
          </w:p>
          <w:p w:rsidR="00771995" w:rsidRPr="00771995" w:rsidRDefault="00771995" w:rsidP="00C7779E">
            <w:pPr>
              <w:jc w:val="center"/>
            </w:pPr>
          </w:p>
        </w:tc>
      </w:tr>
      <w:tr w:rsidR="007E52EA" w:rsidRPr="00771995" w:rsidTr="00771995">
        <w:tc>
          <w:tcPr>
            <w:tcW w:w="2802" w:type="dxa"/>
          </w:tcPr>
          <w:p w:rsidR="007E52EA" w:rsidRPr="00771995" w:rsidRDefault="00771995" w:rsidP="00C7779E">
            <w:pPr>
              <w:jc w:val="center"/>
            </w:pPr>
            <w:r w:rsidRPr="00771995">
              <w:t>8 с</w:t>
            </w:r>
            <w:r w:rsidR="007E52EA" w:rsidRPr="00771995">
              <w:t>ентября</w:t>
            </w:r>
            <w:r w:rsidRPr="00771995">
              <w:t xml:space="preserve"> 1812 года</w:t>
            </w:r>
          </w:p>
        </w:tc>
        <w:tc>
          <w:tcPr>
            <w:tcW w:w="7194" w:type="dxa"/>
          </w:tcPr>
          <w:p w:rsidR="007E52EA" w:rsidRPr="00771995" w:rsidRDefault="007E52EA" w:rsidP="00C7779E">
            <w:pPr>
              <w:jc w:val="center"/>
            </w:pPr>
          </w:p>
          <w:p w:rsidR="00771995" w:rsidRPr="00771995" w:rsidRDefault="00771995" w:rsidP="00C7779E">
            <w:pPr>
              <w:jc w:val="center"/>
            </w:pPr>
          </w:p>
        </w:tc>
      </w:tr>
      <w:tr w:rsidR="007E52EA" w:rsidRPr="00771995" w:rsidTr="00771995">
        <w:tc>
          <w:tcPr>
            <w:tcW w:w="2802" w:type="dxa"/>
          </w:tcPr>
          <w:p w:rsidR="007E52EA" w:rsidRPr="00771995" w:rsidRDefault="00771995" w:rsidP="00C7779E">
            <w:pPr>
              <w:jc w:val="center"/>
            </w:pPr>
            <w:r w:rsidRPr="00771995">
              <w:t>23 августа 1943 года</w:t>
            </w:r>
          </w:p>
        </w:tc>
        <w:tc>
          <w:tcPr>
            <w:tcW w:w="7194" w:type="dxa"/>
          </w:tcPr>
          <w:p w:rsidR="007E52EA" w:rsidRPr="00771995" w:rsidRDefault="007E52EA" w:rsidP="00C7779E">
            <w:pPr>
              <w:jc w:val="center"/>
            </w:pPr>
          </w:p>
          <w:p w:rsidR="00771995" w:rsidRPr="00771995" w:rsidRDefault="00771995" w:rsidP="00C7779E">
            <w:pPr>
              <w:jc w:val="center"/>
            </w:pPr>
          </w:p>
        </w:tc>
      </w:tr>
      <w:tr w:rsidR="007E52EA" w:rsidTr="00771995">
        <w:tc>
          <w:tcPr>
            <w:tcW w:w="2802" w:type="dxa"/>
          </w:tcPr>
          <w:p w:rsidR="007E52EA" w:rsidRDefault="00771995" w:rsidP="00C7779E">
            <w:pPr>
              <w:jc w:val="center"/>
              <w:rPr>
                <w:highlight w:val="green"/>
              </w:rPr>
            </w:pPr>
            <w:r>
              <w:rPr>
                <w:color w:val="333333"/>
                <w:szCs w:val="19"/>
                <w:shd w:val="clear" w:color="auto" w:fill="FFFFFF"/>
              </w:rPr>
              <w:t>27 я</w:t>
            </w:r>
            <w:r w:rsidRPr="007E52EA">
              <w:rPr>
                <w:color w:val="333333"/>
                <w:szCs w:val="19"/>
                <w:shd w:val="clear" w:color="auto" w:fill="FFFFFF"/>
              </w:rPr>
              <w:t>нваря</w:t>
            </w:r>
            <w:r>
              <w:rPr>
                <w:color w:val="333333"/>
                <w:szCs w:val="19"/>
                <w:shd w:val="clear" w:color="auto" w:fill="FFFFFF"/>
              </w:rPr>
              <w:t xml:space="preserve"> 1944</w:t>
            </w:r>
          </w:p>
        </w:tc>
        <w:tc>
          <w:tcPr>
            <w:tcW w:w="7194" w:type="dxa"/>
          </w:tcPr>
          <w:p w:rsidR="007E52EA" w:rsidRDefault="007E52EA" w:rsidP="00C7779E">
            <w:pPr>
              <w:jc w:val="center"/>
              <w:rPr>
                <w:highlight w:val="green"/>
              </w:rPr>
            </w:pPr>
          </w:p>
          <w:p w:rsidR="00771995" w:rsidRDefault="00771995" w:rsidP="00C7779E">
            <w:pPr>
              <w:jc w:val="center"/>
              <w:rPr>
                <w:highlight w:val="green"/>
              </w:rPr>
            </w:pPr>
          </w:p>
        </w:tc>
      </w:tr>
    </w:tbl>
    <w:p w:rsidR="00A92DEE" w:rsidRDefault="00A92DEE" w:rsidP="00975C23">
      <w:pPr>
        <w:shd w:val="clear" w:color="auto" w:fill="FFFFFF"/>
        <w:rPr>
          <w:b/>
          <w:bCs/>
          <w:color w:val="000000"/>
        </w:rPr>
      </w:pPr>
    </w:p>
    <w:p w:rsidR="00A92DEE" w:rsidRPr="00975C23" w:rsidRDefault="00975C23" w:rsidP="00975C23">
      <w:pPr>
        <w:shd w:val="clear" w:color="auto" w:fill="FFFFFF"/>
        <w:jc w:val="right"/>
        <w:rPr>
          <w:b/>
          <w:bCs/>
          <w:color w:val="000000"/>
        </w:rPr>
      </w:pPr>
      <w:r w:rsidRPr="00975C23">
        <w:rPr>
          <w:b/>
        </w:rPr>
        <w:t>Максимальная оценка за правильно выполненное задание – 8 баллов.</w:t>
      </w:r>
    </w:p>
    <w:p w:rsidR="00975C23" w:rsidRDefault="00975C23" w:rsidP="00771995">
      <w:pPr>
        <w:shd w:val="clear" w:color="auto" w:fill="FFFFFF"/>
        <w:rPr>
          <w:b/>
          <w:bCs/>
          <w:color w:val="000000"/>
        </w:rPr>
      </w:pPr>
    </w:p>
    <w:p w:rsidR="00A92DEE" w:rsidRDefault="00411652" w:rsidP="00771995">
      <w:pPr>
        <w:shd w:val="clear" w:color="auto" w:fill="FFFFFF"/>
        <w:rPr>
          <w:b/>
          <w:bCs/>
          <w:color w:val="000000"/>
        </w:rPr>
      </w:pPr>
      <w:r w:rsidRPr="00411652">
        <w:rPr>
          <w:b/>
        </w:rPr>
        <w:t>ЗАДАНИЕ</w:t>
      </w:r>
      <w:r w:rsidR="00771995">
        <w:rPr>
          <w:b/>
          <w:bCs/>
          <w:color w:val="000000"/>
        </w:rPr>
        <w:t xml:space="preserve"> 2. </w:t>
      </w:r>
      <w:r w:rsidR="00771995">
        <w:t>Строевой устав Вооруженных Сил Российской Федерации определяет строи подразделений и воинских частей в пешем порядке и на машинах. Соотнесите термин строевого устава с его определением.</w:t>
      </w:r>
    </w:p>
    <w:p w:rsidR="00A92DEE" w:rsidRDefault="00A92DEE" w:rsidP="00C7779E">
      <w:pPr>
        <w:shd w:val="clear" w:color="auto" w:fill="FFFFFF"/>
        <w:jc w:val="center"/>
        <w:rPr>
          <w:b/>
          <w:bCs/>
          <w:color w:val="000000"/>
        </w:rPr>
      </w:pPr>
    </w:p>
    <w:tbl>
      <w:tblPr>
        <w:tblStyle w:val="a5"/>
        <w:tblpPr w:leftFromText="180" w:rightFromText="180" w:vertAnchor="text" w:horzAnchor="margin" w:tblpY="75"/>
        <w:tblW w:w="0" w:type="auto"/>
        <w:tblLook w:val="04A0"/>
      </w:tblPr>
      <w:tblGrid>
        <w:gridCol w:w="3085"/>
        <w:gridCol w:w="1418"/>
        <w:gridCol w:w="5493"/>
      </w:tblGrid>
      <w:tr w:rsidR="00975C23" w:rsidTr="00975C23">
        <w:trPr>
          <w:trHeight w:val="513"/>
        </w:trPr>
        <w:tc>
          <w:tcPr>
            <w:tcW w:w="3085" w:type="dxa"/>
          </w:tcPr>
          <w:p w:rsidR="00975C23" w:rsidRPr="00975C23" w:rsidRDefault="00975C23" w:rsidP="00975C23">
            <w:pPr>
              <w:spacing w:line="0" w:lineRule="atLeast"/>
              <w:jc w:val="center"/>
              <w:textAlignment w:val="baseline"/>
              <w:outlineLvl w:val="1"/>
              <w:rPr>
                <w:b/>
              </w:rPr>
            </w:pPr>
            <w:r w:rsidRPr="00975C23">
              <w:rPr>
                <w:b/>
              </w:rPr>
              <w:t xml:space="preserve">Термин Строевого устава </w:t>
            </w:r>
            <w:proofErr w:type="gramStart"/>
            <w:r w:rsidRPr="00975C23">
              <w:rPr>
                <w:b/>
              </w:rPr>
              <w:t>ВС</w:t>
            </w:r>
            <w:proofErr w:type="gramEnd"/>
            <w:r w:rsidRPr="00975C23">
              <w:rPr>
                <w:b/>
              </w:rPr>
              <w:t xml:space="preserve"> РФ</w:t>
            </w: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975C23" w:rsidRDefault="00975C23" w:rsidP="00975C23">
            <w:pPr>
              <w:spacing w:line="0" w:lineRule="atLeast"/>
              <w:textAlignment w:val="baseline"/>
              <w:outlineLvl w:val="1"/>
            </w:pPr>
          </w:p>
        </w:tc>
        <w:tc>
          <w:tcPr>
            <w:tcW w:w="5493" w:type="dxa"/>
          </w:tcPr>
          <w:p w:rsidR="00975C23" w:rsidRPr="00975C23" w:rsidRDefault="00975C23" w:rsidP="00975C23">
            <w:pPr>
              <w:spacing w:line="0" w:lineRule="atLeast"/>
              <w:textAlignment w:val="baseline"/>
              <w:outlineLvl w:val="1"/>
              <w:rPr>
                <w:b/>
              </w:rPr>
            </w:pPr>
            <w:r w:rsidRPr="00975C23">
              <w:rPr>
                <w:b/>
              </w:rPr>
              <w:t xml:space="preserve">Определение термина Строевого устава </w:t>
            </w:r>
            <w:proofErr w:type="gramStart"/>
            <w:r w:rsidRPr="00975C23">
              <w:rPr>
                <w:b/>
              </w:rPr>
              <w:t>ВС</w:t>
            </w:r>
            <w:proofErr w:type="gramEnd"/>
            <w:r w:rsidRPr="00975C23">
              <w:rPr>
                <w:b/>
              </w:rPr>
              <w:t xml:space="preserve"> РФ</w:t>
            </w:r>
          </w:p>
        </w:tc>
      </w:tr>
      <w:tr w:rsidR="00975C23" w:rsidTr="00975C23">
        <w:trPr>
          <w:trHeight w:val="776"/>
        </w:trPr>
        <w:tc>
          <w:tcPr>
            <w:tcW w:w="3085" w:type="dxa"/>
          </w:tcPr>
          <w:p w:rsidR="00975C23" w:rsidRPr="00975C23" w:rsidRDefault="00975C23" w:rsidP="00975C23">
            <w:pPr>
              <w:spacing w:line="0" w:lineRule="atLeast"/>
              <w:jc w:val="center"/>
              <w:textAlignment w:val="baseline"/>
              <w:outlineLvl w:val="1"/>
            </w:pPr>
            <w:r>
              <w:t>Ф</w:t>
            </w:r>
            <w:r w:rsidRPr="00975C23">
              <w:t>ланг</w:t>
            </w:r>
          </w:p>
        </w:tc>
        <w:tc>
          <w:tcPr>
            <w:tcW w:w="1418" w:type="dxa"/>
            <w:vMerge/>
          </w:tcPr>
          <w:p w:rsidR="00975C23" w:rsidRDefault="00975C23" w:rsidP="00975C23">
            <w:pPr>
              <w:spacing w:after="300" w:line="0" w:lineRule="atLeast"/>
              <w:textAlignment w:val="baseline"/>
              <w:outlineLvl w:val="1"/>
            </w:pPr>
          </w:p>
        </w:tc>
        <w:tc>
          <w:tcPr>
            <w:tcW w:w="5493" w:type="dxa"/>
          </w:tcPr>
          <w:p w:rsidR="00975C23" w:rsidRDefault="00975C23" w:rsidP="00975C23">
            <w:pPr>
              <w:spacing w:line="0" w:lineRule="atLeast"/>
              <w:textAlignment w:val="baseline"/>
              <w:outlineLvl w:val="1"/>
            </w:pPr>
            <w:r>
              <w:t>строй, в котором военнослужащие размещены один возле другого на одной линии на установленных интервалах</w:t>
            </w:r>
          </w:p>
        </w:tc>
      </w:tr>
      <w:tr w:rsidR="00975C23" w:rsidTr="00975C23">
        <w:tc>
          <w:tcPr>
            <w:tcW w:w="3085" w:type="dxa"/>
          </w:tcPr>
          <w:p w:rsidR="00975C23" w:rsidRPr="00975C23" w:rsidRDefault="00975C23" w:rsidP="00975C23">
            <w:pPr>
              <w:spacing w:after="300" w:line="0" w:lineRule="atLeast"/>
              <w:jc w:val="center"/>
              <w:textAlignment w:val="baseline"/>
              <w:outlineLvl w:val="1"/>
            </w:pPr>
            <w:r>
              <w:t>С</w:t>
            </w:r>
            <w:r w:rsidRPr="00975C23">
              <w:t>трой</w:t>
            </w:r>
          </w:p>
        </w:tc>
        <w:tc>
          <w:tcPr>
            <w:tcW w:w="1418" w:type="dxa"/>
            <w:vMerge/>
          </w:tcPr>
          <w:p w:rsidR="00975C23" w:rsidRDefault="00975C23" w:rsidP="00975C23">
            <w:pPr>
              <w:spacing w:after="300" w:line="0" w:lineRule="atLeast"/>
              <w:textAlignment w:val="baseline"/>
              <w:outlineLvl w:val="1"/>
            </w:pPr>
          </w:p>
        </w:tc>
        <w:tc>
          <w:tcPr>
            <w:tcW w:w="5493" w:type="dxa"/>
          </w:tcPr>
          <w:p w:rsidR="00975C23" w:rsidRDefault="00975C23" w:rsidP="00975C23">
            <w:pPr>
              <w:spacing w:line="0" w:lineRule="atLeast"/>
              <w:textAlignment w:val="baseline"/>
              <w:outlineLvl w:val="1"/>
            </w:pPr>
            <w:r>
              <w:t>сторона строя, в которую военнослужащие обращены лицом (машины – лобовой частью)</w:t>
            </w:r>
          </w:p>
        </w:tc>
      </w:tr>
      <w:tr w:rsidR="00975C23" w:rsidTr="00975C23">
        <w:tc>
          <w:tcPr>
            <w:tcW w:w="3085" w:type="dxa"/>
          </w:tcPr>
          <w:p w:rsidR="00A30982" w:rsidRDefault="00A30982" w:rsidP="00975C23">
            <w:pPr>
              <w:spacing w:line="0" w:lineRule="atLeast"/>
              <w:jc w:val="center"/>
              <w:textAlignment w:val="baseline"/>
              <w:outlineLvl w:val="1"/>
            </w:pPr>
          </w:p>
          <w:p w:rsidR="00975C23" w:rsidRPr="00975C23" w:rsidRDefault="00975C23" w:rsidP="00975C23">
            <w:pPr>
              <w:spacing w:line="0" w:lineRule="atLeast"/>
              <w:jc w:val="center"/>
              <w:textAlignment w:val="baseline"/>
              <w:outlineLvl w:val="1"/>
            </w:pPr>
            <w:r>
              <w:t>Ф</w:t>
            </w:r>
            <w:r w:rsidRPr="00975C23">
              <w:t>ронт</w:t>
            </w:r>
          </w:p>
        </w:tc>
        <w:tc>
          <w:tcPr>
            <w:tcW w:w="1418" w:type="dxa"/>
            <w:vMerge/>
          </w:tcPr>
          <w:p w:rsidR="00975C23" w:rsidRDefault="00975C23" w:rsidP="00975C23">
            <w:pPr>
              <w:spacing w:line="0" w:lineRule="atLeast"/>
              <w:textAlignment w:val="baseline"/>
              <w:outlineLvl w:val="1"/>
            </w:pPr>
          </w:p>
        </w:tc>
        <w:tc>
          <w:tcPr>
            <w:tcW w:w="5493" w:type="dxa"/>
          </w:tcPr>
          <w:p w:rsidR="00975C23" w:rsidRDefault="00975C23" w:rsidP="00975C23">
            <w:pPr>
              <w:spacing w:line="0" w:lineRule="atLeast"/>
              <w:textAlignment w:val="baseline"/>
              <w:outlineLvl w:val="1"/>
            </w:pPr>
            <w:r>
              <w:t>правая (левая) оконечность строя</w:t>
            </w:r>
          </w:p>
        </w:tc>
      </w:tr>
      <w:tr w:rsidR="00975C23" w:rsidTr="00975C23">
        <w:tc>
          <w:tcPr>
            <w:tcW w:w="3085" w:type="dxa"/>
          </w:tcPr>
          <w:p w:rsidR="00A30982" w:rsidRDefault="00A30982" w:rsidP="00975C23">
            <w:pPr>
              <w:spacing w:line="0" w:lineRule="atLeast"/>
              <w:jc w:val="center"/>
              <w:textAlignment w:val="baseline"/>
              <w:outlineLvl w:val="1"/>
            </w:pPr>
          </w:p>
          <w:p w:rsidR="00975C23" w:rsidRPr="00975C23" w:rsidRDefault="00975C23" w:rsidP="00975C23">
            <w:pPr>
              <w:spacing w:line="0" w:lineRule="atLeast"/>
              <w:jc w:val="center"/>
              <w:textAlignment w:val="baseline"/>
              <w:outlineLvl w:val="1"/>
            </w:pPr>
            <w:r>
              <w:t>Т</w:t>
            </w:r>
            <w:r w:rsidRPr="00975C23">
              <w:t>ыльная сторона строя</w:t>
            </w:r>
          </w:p>
        </w:tc>
        <w:tc>
          <w:tcPr>
            <w:tcW w:w="1418" w:type="dxa"/>
            <w:vMerge/>
          </w:tcPr>
          <w:p w:rsidR="00975C23" w:rsidRDefault="00975C23" w:rsidP="00975C23">
            <w:pPr>
              <w:spacing w:line="0" w:lineRule="atLeast"/>
              <w:textAlignment w:val="baseline"/>
              <w:outlineLvl w:val="1"/>
            </w:pPr>
          </w:p>
        </w:tc>
        <w:tc>
          <w:tcPr>
            <w:tcW w:w="5493" w:type="dxa"/>
          </w:tcPr>
          <w:p w:rsidR="00975C23" w:rsidRDefault="00975C23" w:rsidP="00975C23">
            <w:pPr>
              <w:spacing w:line="0" w:lineRule="atLeast"/>
              <w:textAlignment w:val="baseline"/>
              <w:outlineLvl w:val="1"/>
            </w:pPr>
            <w:r>
              <w:t>сторона, противоположная фронту</w:t>
            </w:r>
          </w:p>
        </w:tc>
      </w:tr>
      <w:tr w:rsidR="00975C23" w:rsidTr="00975C23">
        <w:tc>
          <w:tcPr>
            <w:tcW w:w="3085" w:type="dxa"/>
          </w:tcPr>
          <w:p w:rsidR="00A30982" w:rsidRDefault="00A30982" w:rsidP="00975C23">
            <w:pPr>
              <w:spacing w:line="0" w:lineRule="atLeast"/>
              <w:jc w:val="center"/>
              <w:textAlignment w:val="baseline"/>
              <w:outlineLvl w:val="1"/>
            </w:pPr>
          </w:p>
          <w:p w:rsidR="00975C23" w:rsidRPr="00975C23" w:rsidRDefault="00975C23" w:rsidP="00975C23">
            <w:pPr>
              <w:spacing w:line="0" w:lineRule="atLeast"/>
              <w:jc w:val="center"/>
              <w:textAlignment w:val="baseline"/>
              <w:outlineLvl w:val="1"/>
            </w:pPr>
            <w:r>
              <w:t>Ш</w:t>
            </w:r>
            <w:r w:rsidRPr="00975C23">
              <w:t>еренга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975C23" w:rsidRDefault="00975C23" w:rsidP="00975C23">
            <w:pPr>
              <w:spacing w:line="0" w:lineRule="atLeast"/>
              <w:textAlignment w:val="baseline"/>
              <w:outlineLvl w:val="1"/>
            </w:pPr>
          </w:p>
        </w:tc>
        <w:tc>
          <w:tcPr>
            <w:tcW w:w="5493" w:type="dxa"/>
          </w:tcPr>
          <w:p w:rsidR="00975C23" w:rsidRDefault="00975C23" w:rsidP="00975C23">
            <w:pPr>
              <w:spacing w:line="0" w:lineRule="atLeast"/>
              <w:textAlignment w:val="baseline"/>
              <w:outlineLvl w:val="1"/>
            </w:pPr>
            <w:r>
              <w:t>установленное Уставом размещение военнослужащих, подразделений и воинских частей для их совместных действий в пешем порядке и на машинах</w:t>
            </w:r>
          </w:p>
        </w:tc>
      </w:tr>
    </w:tbl>
    <w:p w:rsidR="000729D9" w:rsidRDefault="000729D9" w:rsidP="00975C23">
      <w:pPr>
        <w:shd w:val="clear" w:color="auto" w:fill="FFFFFF"/>
        <w:spacing w:line="0" w:lineRule="atLeast"/>
        <w:textAlignment w:val="baseline"/>
        <w:outlineLvl w:val="1"/>
      </w:pPr>
    </w:p>
    <w:p w:rsidR="000729D9" w:rsidRPr="00A30982" w:rsidRDefault="00975C23" w:rsidP="00A30982">
      <w:pPr>
        <w:shd w:val="clear" w:color="auto" w:fill="FFFFFF"/>
        <w:spacing w:after="300" w:line="0" w:lineRule="atLeast"/>
        <w:jc w:val="right"/>
        <w:textAlignment w:val="baseline"/>
        <w:outlineLvl w:val="1"/>
        <w:rPr>
          <w:b/>
        </w:rPr>
      </w:pPr>
      <w:r w:rsidRPr="00975C23">
        <w:rPr>
          <w:b/>
        </w:rPr>
        <w:t>Максимальная оценка за правильно выполненное задание – 10 баллов.</w:t>
      </w:r>
    </w:p>
    <w:p w:rsidR="0061110A" w:rsidRDefault="00411652" w:rsidP="0061110A">
      <w:pPr>
        <w:shd w:val="clear" w:color="auto" w:fill="FFFFFF"/>
        <w:spacing w:line="0" w:lineRule="atLeast"/>
        <w:textAlignment w:val="baseline"/>
        <w:outlineLvl w:val="1"/>
      </w:pPr>
      <w:r w:rsidRPr="00411652">
        <w:rPr>
          <w:b/>
        </w:rPr>
        <w:t>ЗАДАНИЕ</w:t>
      </w:r>
      <w:r w:rsidR="0061110A" w:rsidRPr="0061110A">
        <w:rPr>
          <w:b/>
        </w:rPr>
        <w:t xml:space="preserve"> 3.</w:t>
      </w:r>
      <w:r w:rsidR="0061110A">
        <w:t xml:space="preserve"> Составьте определение понятия «Здоровье» из представленных ниже отдельных частей (фрагментов), выбрав правильные. Ответ представьте в виде последовательности букв и самого определения понятия «Здоровье». </w:t>
      </w:r>
    </w:p>
    <w:p w:rsidR="0061110A" w:rsidRDefault="0061110A" w:rsidP="0061110A">
      <w:pPr>
        <w:shd w:val="clear" w:color="auto" w:fill="FFFFFF"/>
        <w:spacing w:line="0" w:lineRule="atLeast"/>
        <w:textAlignment w:val="baseline"/>
        <w:outlineLvl w:val="1"/>
      </w:pPr>
      <w:r>
        <w:t xml:space="preserve">а) социального благополучия, ; </w:t>
      </w:r>
    </w:p>
    <w:p w:rsidR="0061110A" w:rsidRDefault="0061110A" w:rsidP="0061110A">
      <w:pPr>
        <w:shd w:val="clear" w:color="auto" w:fill="FFFFFF"/>
        <w:spacing w:line="0" w:lineRule="atLeast"/>
        <w:textAlignment w:val="baseline"/>
        <w:outlineLvl w:val="1"/>
      </w:pPr>
      <w:r>
        <w:t xml:space="preserve">б) других недугов …; </w:t>
      </w:r>
    </w:p>
    <w:p w:rsidR="0061110A" w:rsidRDefault="0061110A" w:rsidP="0061110A">
      <w:pPr>
        <w:shd w:val="clear" w:color="auto" w:fill="FFFFFF"/>
        <w:spacing w:line="0" w:lineRule="atLeast"/>
        <w:textAlignment w:val="baseline"/>
        <w:outlineLvl w:val="1"/>
      </w:pPr>
      <w:r>
        <w:t xml:space="preserve">в) болезней …; </w:t>
      </w:r>
    </w:p>
    <w:p w:rsidR="0061110A" w:rsidRDefault="0061110A" w:rsidP="0061110A">
      <w:pPr>
        <w:shd w:val="clear" w:color="auto" w:fill="FFFFFF"/>
        <w:spacing w:line="0" w:lineRule="atLeast"/>
        <w:textAlignment w:val="baseline"/>
        <w:outlineLvl w:val="1"/>
      </w:pPr>
      <w:r>
        <w:t xml:space="preserve">г) это состояние …; </w:t>
      </w:r>
    </w:p>
    <w:p w:rsidR="0061110A" w:rsidRDefault="0061110A" w:rsidP="0061110A">
      <w:pPr>
        <w:shd w:val="clear" w:color="auto" w:fill="FFFFFF"/>
        <w:spacing w:line="0" w:lineRule="atLeast"/>
        <w:textAlignment w:val="baseline"/>
        <w:outlineLvl w:val="1"/>
      </w:pPr>
      <w:proofErr w:type="spellStart"/>
      <w:r>
        <w:t>д</w:t>
      </w:r>
      <w:proofErr w:type="spellEnd"/>
      <w:r>
        <w:t xml:space="preserve">) физических дефектов …; </w:t>
      </w:r>
    </w:p>
    <w:p w:rsidR="0061110A" w:rsidRDefault="0061110A" w:rsidP="0061110A">
      <w:pPr>
        <w:shd w:val="clear" w:color="auto" w:fill="FFFFFF"/>
        <w:spacing w:line="0" w:lineRule="atLeast"/>
        <w:textAlignment w:val="baseline"/>
        <w:outlineLvl w:val="1"/>
      </w:pPr>
      <w:r>
        <w:t xml:space="preserve">е) полного физического, </w:t>
      </w:r>
      <w:r w:rsidR="00382D8A">
        <w:t>духовного</w:t>
      </w:r>
    </w:p>
    <w:p w:rsidR="00DC38A8" w:rsidRDefault="0061110A" w:rsidP="0061110A">
      <w:pPr>
        <w:shd w:val="clear" w:color="auto" w:fill="FFFFFF"/>
        <w:spacing w:line="0" w:lineRule="atLeast"/>
        <w:textAlignment w:val="baseline"/>
        <w:outlineLvl w:val="1"/>
      </w:pPr>
      <w:r>
        <w:t xml:space="preserve">ж) умение ладить с людьми …; </w:t>
      </w:r>
    </w:p>
    <w:p w:rsidR="0061110A" w:rsidRDefault="0061110A" w:rsidP="0061110A">
      <w:pPr>
        <w:shd w:val="clear" w:color="auto" w:fill="FFFFFF"/>
        <w:spacing w:line="0" w:lineRule="atLeast"/>
        <w:textAlignment w:val="baseline"/>
        <w:outlineLvl w:val="1"/>
      </w:pPr>
      <w:proofErr w:type="spellStart"/>
      <w:r>
        <w:lastRenderedPageBreak/>
        <w:t>з</w:t>
      </w:r>
      <w:proofErr w:type="spellEnd"/>
      <w:r>
        <w:t xml:space="preserve">) а не только отсутствие …; </w:t>
      </w:r>
    </w:p>
    <w:p w:rsidR="0061110A" w:rsidRDefault="0061110A" w:rsidP="0061110A">
      <w:pPr>
        <w:shd w:val="clear" w:color="auto" w:fill="FFFFFF"/>
        <w:spacing w:line="0" w:lineRule="atLeast"/>
        <w:textAlignment w:val="baseline"/>
        <w:outlineLvl w:val="1"/>
      </w:pPr>
      <w:r>
        <w:t xml:space="preserve">и) обеспечение долголетия …; </w:t>
      </w:r>
    </w:p>
    <w:p w:rsidR="0061110A" w:rsidRDefault="0061110A" w:rsidP="0061110A">
      <w:pPr>
        <w:shd w:val="clear" w:color="auto" w:fill="FFFFFF"/>
        <w:spacing w:line="0" w:lineRule="atLeast"/>
        <w:textAlignment w:val="baseline"/>
        <w:outlineLvl w:val="1"/>
      </w:pPr>
      <w:r>
        <w:t xml:space="preserve">к) и физических недостатков …; </w:t>
      </w:r>
    </w:p>
    <w:p w:rsidR="0061110A" w:rsidRDefault="0061110A" w:rsidP="0061110A">
      <w:pPr>
        <w:shd w:val="clear" w:color="auto" w:fill="FFFFFF"/>
        <w:spacing w:line="0" w:lineRule="atLeast"/>
        <w:textAlignment w:val="baseline"/>
        <w:outlineLvl w:val="1"/>
      </w:pPr>
      <w:r>
        <w:t xml:space="preserve">л) увеличение работоспособности …; </w:t>
      </w:r>
    </w:p>
    <w:p w:rsidR="0061110A" w:rsidRDefault="0061110A" w:rsidP="0061110A">
      <w:pPr>
        <w:shd w:val="clear" w:color="auto" w:fill="FFFFFF"/>
        <w:spacing w:line="0" w:lineRule="atLeast"/>
        <w:textAlignment w:val="baseline"/>
        <w:outlineLvl w:val="1"/>
      </w:pPr>
    </w:p>
    <w:p w:rsidR="000729D9" w:rsidRDefault="0061110A" w:rsidP="00A30982">
      <w:pPr>
        <w:shd w:val="clear" w:color="auto" w:fill="FFFFFF"/>
        <w:spacing w:line="0" w:lineRule="atLeast"/>
        <w:textAlignment w:val="baseline"/>
        <w:outlineLvl w:val="1"/>
      </w:pPr>
      <w:r>
        <w:t>Ответ:____________</w:t>
      </w:r>
    </w:p>
    <w:p w:rsidR="00A30982" w:rsidRDefault="00A30982" w:rsidP="00A30982">
      <w:pPr>
        <w:shd w:val="clear" w:color="auto" w:fill="FFFFFF"/>
        <w:spacing w:line="0" w:lineRule="atLeast"/>
        <w:textAlignment w:val="baseline"/>
        <w:outlineLvl w:val="1"/>
      </w:pPr>
    </w:p>
    <w:p w:rsidR="00A30982" w:rsidRPr="00975C23" w:rsidRDefault="00A30982" w:rsidP="00A30982">
      <w:pPr>
        <w:shd w:val="clear" w:color="auto" w:fill="FFFFFF"/>
        <w:spacing w:after="300" w:line="0" w:lineRule="atLeast"/>
        <w:jc w:val="right"/>
        <w:textAlignment w:val="baseline"/>
        <w:outlineLvl w:val="1"/>
        <w:rPr>
          <w:b/>
        </w:rPr>
      </w:pPr>
      <w:r w:rsidRPr="00975C23">
        <w:rPr>
          <w:b/>
        </w:rPr>
        <w:t>Максимальная оценка за пр</w:t>
      </w:r>
      <w:r w:rsidR="00382D8A">
        <w:rPr>
          <w:b/>
        </w:rPr>
        <w:t>авильно выполненное задание – 6</w:t>
      </w:r>
      <w:r w:rsidRPr="00975C23">
        <w:rPr>
          <w:b/>
        </w:rPr>
        <w:t xml:space="preserve"> баллов.</w:t>
      </w:r>
    </w:p>
    <w:p w:rsidR="00A30982" w:rsidRDefault="00A30982" w:rsidP="00A30982">
      <w:r w:rsidRPr="00411652">
        <w:rPr>
          <w:b/>
        </w:rPr>
        <w:t>ЗАДАНИЕ 4</w:t>
      </w:r>
      <w:r>
        <w:t>. Заполните таблицу, вписав в соответствующие ячейки таблицы виды костров, согласно представленным изображениям.</w:t>
      </w:r>
    </w:p>
    <w:p w:rsidR="00A30982" w:rsidRDefault="00A30982" w:rsidP="00A30982">
      <w:pPr>
        <w:shd w:val="clear" w:color="auto" w:fill="FFFFFF"/>
        <w:spacing w:after="300" w:line="0" w:lineRule="atLeast"/>
        <w:jc w:val="center"/>
        <w:textAlignment w:val="baseline"/>
        <w:outlineLvl w:val="1"/>
      </w:pPr>
    </w:p>
    <w:p w:rsidR="000729D9" w:rsidRDefault="00A30982" w:rsidP="00A30982">
      <w:pPr>
        <w:shd w:val="clear" w:color="auto" w:fill="FFFFFF"/>
        <w:spacing w:after="300" w:line="0" w:lineRule="atLeast"/>
        <w:jc w:val="center"/>
        <w:textAlignment w:val="baseline"/>
        <w:outlineLvl w:val="1"/>
      </w:pPr>
      <w:r w:rsidRPr="00A30982">
        <w:drawing>
          <wp:inline distT="0" distB="0" distL="0" distR="0">
            <wp:extent cx="6355080" cy="4076700"/>
            <wp:effectExtent l="19050" t="0" r="7620" b="0"/>
            <wp:docPr id="4" name="Рисунок 4" descr="C:\Users\Asus\Downloads\2024-09-08_01-09-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ownloads\2024-09-08_01-09-4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360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080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982" w:rsidRDefault="00A30982">
      <w:pPr>
        <w:rPr>
          <w:color w:val="000000"/>
        </w:rPr>
      </w:pPr>
      <w:r>
        <w:rPr>
          <w:color w:val="000000"/>
        </w:rPr>
        <w:t>А)_____________________________</w:t>
      </w:r>
    </w:p>
    <w:p w:rsidR="00A30982" w:rsidRDefault="00A30982">
      <w:pPr>
        <w:rPr>
          <w:color w:val="000000"/>
        </w:rPr>
      </w:pPr>
      <w:r>
        <w:rPr>
          <w:color w:val="000000"/>
        </w:rPr>
        <w:t>Б)</w:t>
      </w:r>
      <w:r w:rsidRPr="00A30982">
        <w:rPr>
          <w:color w:val="000000"/>
        </w:rPr>
        <w:t xml:space="preserve"> </w:t>
      </w:r>
      <w:r>
        <w:rPr>
          <w:color w:val="000000"/>
        </w:rPr>
        <w:t>_____________________________</w:t>
      </w:r>
    </w:p>
    <w:p w:rsidR="00A30982" w:rsidRDefault="00A30982">
      <w:pPr>
        <w:rPr>
          <w:color w:val="000000"/>
        </w:rPr>
      </w:pPr>
      <w:r>
        <w:rPr>
          <w:color w:val="000000"/>
        </w:rPr>
        <w:t>В)</w:t>
      </w:r>
      <w:r w:rsidRPr="00A30982">
        <w:rPr>
          <w:color w:val="000000"/>
        </w:rPr>
        <w:t xml:space="preserve"> </w:t>
      </w:r>
      <w:r>
        <w:rPr>
          <w:color w:val="000000"/>
        </w:rPr>
        <w:t>_____________________________</w:t>
      </w:r>
    </w:p>
    <w:p w:rsidR="00A30982" w:rsidRDefault="00A30982">
      <w:pPr>
        <w:rPr>
          <w:color w:val="000000"/>
        </w:rPr>
      </w:pPr>
      <w:r>
        <w:rPr>
          <w:color w:val="000000"/>
        </w:rPr>
        <w:t>Г)</w:t>
      </w:r>
      <w:r w:rsidRPr="00A30982">
        <w:rPr>
          <w:color w:val="000000"/>
        </w:rPr>
        <w:t xml:space="preserve"> </w:t>
      </w:r>
      <w:r>
        <w:rPr>
          <w:color w:val="000000"/>
        </w:rPr>
        <w:t>_____________________________</w:t>
      </w:r>
    </w:p>
    <w:p w:rsidR="00A30982" w:rsidRDefault="00A30982">
      <w:pPr>
        <w:rPr>
          <w:color w:val="000000"/>
        </w:rPr>
      </w:pPr>
      <w:r>
        <w:rPr>
          <w:color w:val="000000"/>
        </w:rPr>
        <w:t>Д)</w:t>
      </w:r>
      <w:r w:rsidRPr="00A30982">
        <w:rPr>
          <w:color w:val="000000"/>
        </w:rPr>
        <w:t xml:space="preserve"> </w:t>
      </w:r>
      <w:r>
        <w:rPr>
          <w:color w:val="000000"/>
        </w:rPr>
        <w:t>_____________________________</w:t>
      </w:r>
    </w:p>
    <w:p w:rsidR="00A30982" w:rsidRDefault="00A30982">
      <w:pPr>
        <w:rPr>
          <w:color w:val="000000"/>
        </w:rPr>
      </w:pPr>
      <w:r>
        <w:rPr>
          <w:color w:val="000000"/>
        </w:rPr>
        <w:t>Е)</w:t>
      </w:r>
      <w:r w:rsidRPr="00A30982">
        <w:rPr>
          <w:color w:val="000000"/>
        </w:rPr>
        <w:t xml:space="preserve"> </w:t>
      </w:r>
      <w:r>
        <w:rPr>
          <w:color w:val="000000"/>
        </w:rPr>
        <w:t>_____________________________</w:t>
      </w:r>
    </w:p>
    <w:p w:rsidR="00A30982" w:rsidRDefault="00A30982">
      <w:pPr>
        <w:rPr>
          <w:color w:val="000000"/>
        </w:rPr>
      </w:pPr>
      <w:r>
        <w:rPr>
          <w:color w:val="000000"/>
        </w:rPr>
        <w:t>Ж)</w:t>
      </w:r>
      <w:r w:rsidRPr="00A30982">
        <w:rPr>
          <w:color w:val="000000"/>
        </w:rPr>
        <w:t xml:space="preserve"> </w:t>
      </w:r>
      <w:r>
        <w:rPr>
          <w:color w:val="000000"/>
        </w:rPr>
        <w:t>____________________________</w:t>
      </w:r>
    </w:p>
    <w:p w:rsidR="00A30982" w:rsidRDefault="00A30982">
      <w:pPr>
        <w:rPr>
          <w:color w:val="000000"/>
        </w:rPr>
      </w:pPr>
      <w:r>
        <w:rPr>
          <w:color w:val="000000"/>
        </w:rPr>
        <w:t>З)</w:t>
      </w:r>
      <w:r w:rsidRPr="00A30982">
        <w:rPr>
          <w:color w:val="000000"/>
        </w:rPr>
        <w:t xml:space="preserve"> </w:t>
      </w:r>
      <w:r>
        <w:rPr>
          <w:color w:val="000000"/>
        </w:rPr>
        <w:t>_____________________________</w:t>
      </w:r>
    </w:p>
    <w:p w:rsidR="00A30982" w:rsidRPr="00975C23" w:rsidRDefault="00A30982" w:rsidP="00A30982">
      <w:pPr>
        <w:shd w:val="clear" w:color="auto" w:fill="FFFFFF"/>
        <w:spacing w:after="300" w:line="0" w:lineRule="atLeast"/>
        <w:jc w:val="right"/>
        <w:textAlignment w:val="baseline"/>
        <w:outlineLvl w:val="1"/>
        <w:rPr>
          <w:b/>
        </w:rPr>
      </w:pPr>
      <w:r w:rsidRPr="00975C23">
        <w:rPr>
          <w:b/>
        </w:rPr>
        <w:t>Максимальная оценка за пр</w:t>
      </w:r>
      <w:r>
        <w:rPr>
          <w:b/>
        </w:rPr>
        <w:t>авильно выполненное задание – 8</w:t>
      </w:r>
      <w:r w:rsidRPr="00975C23">
        <w:rPr>
          <w:b/>
        </w:rPr>
        <w:t xml:space="preserve"> баллов.</w:t>
      </w:r>
    </w:p>
    <w:p w:rsidR="00DC38A8" w:rsidRDefault="005562C4">
      <w:pPr>
        <w:rPr>
          <w:color w:val="000000"/>
        </w:rPr>
      </w:pPr>
      <w:r>
        <w:rPr>
          <w:color w:val="000000"/>
        </w:rPr>
        <w:br w:type="page"/>
      </w:r>
    </w:p>
    <w:p w:rsidR="00DC38A8" w:rsidRDefault="00DC38A8"/>
    <w:p w:rsidR="005562C4" w:rsidRDefault="00DC38A8">
      <w:r w:rsidRPr="00DC38A8">
        <w:rPr>
          <w:b/>
        </w:rPr>
        <w:t>ЗАДАНИЕ 5.</w:t>
      </w:r>
      <w:r>
        <w:t xml:space="preserve"> Кровотечение одно из наиболее опасных состояний, которые угрожают жизни человека. Заполните таблицу, вписав названия видов кровотечений в зависимости от характера поврежденных сосудов по приведённым характеристикам.</w:t>
      </w:r>
    </w:p>
    <w:p w:rsidR="00DC38A8" w:rsidRDefault="00DC38A8">
      <w:pPr>
        <w:rPr>
          <w:color w:val="000000"/>
        </w:rPr>
      </w:pPr>
    </w:p>
    <w:tbl>
      <w:tblPr>
        <w:tblStyle w:val="a5"/>
        <w:tblpPr w:leftFromText="180" w:rightFromText="180" w:vertAnchor="text" w:horzAnchor="margin" w:tblpY="203"/>
        <w:tblW w:w="0" w:type="auto"/>
        <w:tblLook w:val="04A0"/>
      </w:tblPr>
      <w:tblGrid>
        <w:gridCol w:w="4998"/>
        <w:gridCol w:w="4998"/>
      </w:tblGrid>
      <w:tr w:rsidR="00DC38A8" w:rsidTr="00DC38A8">
        <w:tc>
          <w:tcPr>
            <w:tcW w:w="4998" w:type="dxa"/>
          </w:tcPr>
          <w:p w:rsidR="00DC38A8" w:rsidRPr="00DC38A8" w:rsidRDefault="00DC38A8" w:rsidP="00DC38A8">
            <w:pPr>
              <w:jc w:val="center"/>
              <w:rPr>
                <w:b/>
                <w:color w:val="000000"/>
              </w:rPr>
            </w:pPr>
            <w:r w:rsidRPr="00DC38A8">
              <w:rPr>
                <w:b/>
              </w:rPr>
              <w:t>Вид кровотечения</w:t>
            </w:r>
          </w:p>
        </w:tc>
        <w:tc>
          <w:tcPr>
            <w:tcW w:w="4998" w:type="dxa"/>
          </w:tcPr>
          <w:p w:rsidR="00DC38A8" w:rsidRDefault="00DC38A8" w:rsidP="00DC38A8">
            <w:pPr>
              <w:jc w:val="center"/>
              <w:rPr>
                <w:b/>
              </w:rPr>
            </w:pPr>
            <w:r w:rsidRPr="00DC38A8">
              <w:rPr>
                <w:b/>
              </w:rPr>
              <w:t>Характеристика</w:t>
            </w:r>
          </w:p>
          <w:p w:rsidR="00DC38A8" w:rsidRPr="00DC38A8" w:rsidRDefault="00DC38A8" w:rsidP="00DC38A8">
            <w:pPr>
              <w:jc w:val="center"/>
              <w:rPr>
                <w:b/>
                <w:color w:val="000000"/>
              </w:rPr>
            </w:pPr>
          </w:p>
        </w:tc>
      </w:tr>
      <w:tr w:rsidR="00DC38A8" w:rsidTr="00DC38A8">
        <w:tc>
          <w:tcPr>
            <w:tcW w:w="4998" w:type="dxa"/>
          </w:tcPr>
          <w:p w:rsidR="00DC38A8" w:rsidRDefault="00DC38A8" w:rsidP="00DC38A8">
            <w:pPr>
              <w:rPr>
                <w:color w:val="000000"/>
              </w:rPr>
            </w:pPr>
          </w:p>
        </w:tc>
        <w:tc>
          <w:tcPr>
            <w:tcW w:w="4998" w:type="dxa"/>
          </w:tcPr>
          <w:p w:rsidR="00DC38A8" w:rsidRDefault="00DC38A8" w:rsidP="00DC38A8">
            <w:r>
              <w:t>возникает, как правило, при поверхностном ранении. Кровь имеет тёмный цвет, не пульсирует, вытекает из раны спокойно и непрерывно</w:t>
            </w:r>
          </w:p>
          <w:p w:rsidR="00DC38A8" w:rsidRDefault="00DC38A8" w:rsidP="00DC38A8">
            <w:pPr>
              <w:rPr>
                <w:color w:val="000000"/>
              </w:rPr>
            </w:pPr>
          </w:p>
        </w:tc>
      </w:tr>
      <w:tr w:rsidR="00DC38A8" w:rsidTr="00DC38A8">
        <w:tc>
          <w:tcPr>
            <w:tcW w:w="4998" w:type="dxa"/>
          </w:tcPr>
          <w:p w:rsidR="00DC38A8" w:rsidRDefault="00DC38A8" w:rsidP="00DC38A8">
            <w:pPr>
              <w:rPr>
                <w:color w:val="000000"/>
              </w:rPr>
            </w:pPr>
          </w:p>
        </w:tc>
        <w:tc>
          <w:tcPr>
            <w:tcW w:w="4998" w:type="dxa"/>
          </w:tcPr>
          <w:p w:rsidR="00DC38A8" w:rsidRDefault="00DC38A8" w:rsidP="00DC38A8">
            <w:r>
              <w:t>возникает при глубоком ранении. Кровь алого цвета вытекает из раны пульсирующей струёй. За короткое время человек может потерять большое количество крови, и это очень опасно для его жизни</w:t>
            </w:r>
          </w:p>
          <w:p w:rsidR="00DC38A8" w:rsidRDefault="00DC38A8" w:rsidP="00DC38A8">
            <w:pPr>
              <w:rPr>
                <w:color w:val="000000"/>
              </w:rPr>
            </w:pPr>
          </w:p>
        </w:tc>
      </w:tr>
      <w:tr w:rsidR="00DC38A8" w:rsidTr="00DC38A8">
        <w:tc>
          <w:tcPr>
            <w:tcW w:w="4998" w:type="dxa"/>
          </w:tcPr>
          <w:p w:rsidR="00DC38A8" w:rsidRDefault="00DC38A8" w:rsidP="00DC38A8">
            <w:pPr>
              <w:rPr>
                <w:color w:val="000000"/>
              </w:rPr>
            </w:pPr>
          </w:p>
        </w:tc>
        <w:tc>
          <w:tcPr>
            <w:tcW w:w="4998" w:type="dxa"/>
          </w:tcPr>
          <w:p w:rsidR="00DC38A8" w:rsidRDefault="00DC38A8" w:rsidP="00DC38A8">
            <w:r>
              <w:t>чаще всего возникают при несчастных случаях, авариях, стихийных бедствиях или катастрофах любого происхождения, когда человек получает множественные повреждения, и поверхностные, и глубокие</w:t>
            </w:r>
          </w:p>
          <w:p w:rsidR="00DC38A8" w:rsidRDefault="00DC38A8" w:rsidP="00DC38A8">
            <w:pPr>
              <w:rPr>
                <w:color w:val="000000"/>
              </w:rPr>
            </w:pPr>
          </w:p>
        </w:tc>
      </w:tr>
      <w:tr w:rsidR="00DC38A8" w:rsidTr="00DC38A8">
        <w:tc>
          <w:tcPr>
            <w:tcW w:w="4998" w:type="dxa"/>
          </w:tcPr>
          <w:p w:rsidR="00DC38A8" w:rsidRDefault="00DC38A8" w:rsidP="00DC38A8">
            <w:pPr>
              <w:rPr>
                <w:color w:val="000000"/>
              </w:rPr>
            </w:pPr>
          </w:p>
        </w:tc>
        <w:tc>
          <w:tcPr>
            <w:tcW w:w="4998" w:type="dxa"/>
          </w:tcPr>
          <w:p w:rsidR="00DC38A8" w:rsidRDefault="00DC38A8" w:rsidP="00DC38A8">
            <w:r>
              <w:t>кровь сочится по всей поверхности раны, и её трудно остановить</w:t>
            </w:r>
          </w:p>
          <w:p w:rsidR="00DC38A8" w:rsidRDefault="00DC38A8" w:rsidP="00DC38A8">
            <w:pPr>
              <w:rPr>
                <w:color w:val="000000"/>
              </w:rPr>
            </w:pPr>
          </w:p>
        </w:tc>
      </w:tr>
    </w:tbl>
    <w:p w:rsidR="00DC38A8" w:rsidRDefault="00DC38A8" w:rsidP="00DC38A8">
      <w:pPr>
        <w:shd w:val="clear" w:color="auto" w:fill="FFFFFF"/>
        <w:spacing w:after="300" w:line="0" w:lineRule="atLeast"/>
        <w:jc w:val="right"/>
        <w:textAlignment w:val="baseline"/>
        <w:outlineLvl w:val="1"/>
        <w:rPr>
          <w:b/>
        </w:rPr>
      </w:pPr>
      <w:r>
        <w:rPr>
          <w:color w:val="000000"/>
        </w:rPr>
        <w:t xml:space="preserve"> </w:t>
      </w:r>
      <w:r w:rsidRPr="00975C23">
        <w:rPr>
          <w:b/>
        </w:rPr>
        <w:t>Максимальная оценка за пр</w:t>
      </w:r>
      <w:r>
        <w:rPr>
          <w:b/>
        </w:rPr>
        <w:t>авильно выполненное задание – 8</w:t>
      </w:r>
      <w:r w:rsidRPr="00975C23">
        <w:rPr>
          <w:b/>
        </w:rPr>
        <w:t xml:space="preserve"> баллов.</w:t>
      </w:r>
    </w:p>
    <w:p w:rsidR="00CD6E2E" w:rsidRPr="00CD6E2E" w:rsidRDefault="00CD6E2E" w:rsidP="00DC38A8">
      <w:pPr>
        <w:shd w:val="clear" w:color="auto" w:fill="FFFFFF"/>
        <w:spacing w:after="300" w:line="0" w:lineRule="atLeast"/>
        <w:jc w:val="right"/>
        <w:textAlignment w:val="baseline"/>
        <w:outlineLvl w:val="1"/>
        <w:rPr>
          <w:b/>
        </w:rPr>
      </w:pPr>
      <w:r w:rsidRPr="00CD6E2E">
        <w:rPr>
          <w:b/>
        </w:rPr>
        <w:t>Итог-40 баллов</w:t>
      </w:r>
    </w:p>
    <w:p w:rsidR="0073600C" w:rsidRDefault="0073600C" w:rsidP="00C7779E">
      <w:pPr>
        <w:shd w:val="clear" w:color="auto" w:fill="FFFFFF"/>
        <w:jc w:val="center"/>
        <w:rPr>
          <w:b/>
          <w:bCs/>
          <w:color w:val="000000"/>
        </w:rPr>
      </w:pPr>
    </w:p>
    <w:p w:rsidR="00463D0A" w:rsidRPr="00463D0A" w:rsidRDefault="00463D0A" w:rsidP="00C7779E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463D0A">
        <w:rPr>
          <w:b/>
          <w:bCs/>
          <w:color w:val="000000"/>
        </w:rPr>
        <w:t>ЗАДАНИЯ ТЕОРЕТИ</w:t>
      </w:r>
      <w:r w:rsidR="00C7779E">
        <w:rPr>
          <w:b/>
          <w:bCs/>
          <w:color w:val="000000"/>
        </w:rPr>
        <w:t xml:space="preserve">ЧЕСКОГО ТУРА </w:t>
      </w:r>
    </w:p>
    <w:p w:rsidR="00463D0A" w:rsidRPr="00463D0A" w:rsidRDefault="00463D0A" w:rsidP="00463D0A">
      <w:pPr>
        <w:rPr>
          <w:rFonts w:eastAsia="Calibri"/>
        </w:rPr>
      </w:pPr>
    </w:p>
    <w:tbl>
      <w:tblPr>
        <w:tblW w:w="4892" w:type="pct"/>
        <w:tblInd w:w="108" w:type="dxa"/>
        <w:tblLook w:val="01E0"/>
      </w:tblPr>
      <w:tblGrid>
        <w:gridCol w:w="560"/>
        <w:gridCol w:w="6920"/>
        <w:gridCol w:w="868"/>
        <w:gridCol w:w="1432"/>
      </w:tblGrid>
      <w:tr w:rsidR="00463D0A" w:rsidRPr="00463D0A" w:rsidTr="009C7AC7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0A" w:rsidRPr="00463D0A" w:rsidRDefault="00463D0A" w:rsidP="00C42EE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3D0A">
              <w:rPr>
                <w:b/>
                <w:lang w:eastAsia="en-US"/>
              </w:rPr>
              <w:t>№ п/п</w:t>
            </w:r>
          </w:p>
        </w:tc>
        <w:tc>
          <w:tcPr>
            <w:tcW w:w="3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0A" w:rsidRPr="00463D0A" w:rsidRDefault="00463D0A" w:rsidP="00C42EE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3D0A">
              <w:rPr>
                <w:b/>
                <w:lang w:eastAsia="en-US"/>
              </w:rPr>
              <w:t>Тестовые задания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0A" w:rsidRPr="00463D0A" w:rsidRDefault="00463D0A" w:rsidP="00C42EE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3D0A">
              <w:rPr>
                <w:b/>
                <w:lang w:eastAsia="en-US"/>
              </w:rPr>
              <w:t>Макс.</w:t>
            </w:r>
          </w:p>
          <w:p w:rsidR="00463D0A" w:rsidRPr="00463D0A" w:rsidRDefault="00463D0A" w:rsidP="00C42EE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3D0A">
              <w:rPr>
                <w:b/>
                <w:lang w:eastAsia="en-US"/>
              </w:rPr>
              <w:t>балл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0A" w:rsidRPr="00463D0A" w:rsidRDefault="00463D0A" w:rsidP="00C42EE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3D0A">
              <w:rPr>
                <w:b/>
                <w:lang w:eastAsia="en-US"/>
              </w:rPr>
              <w:t>Кол-во</w:t>
            </w:r>
          </w:p>
          <w:p w:rsidR="00463D0A" w:rsidRPr="00463D0A" w:rsidRDefault="00463D0A" w:rsidP="00C42EE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3D0A">
              <w:rPr>
                <w:b/>
                <w:lang w:eastAsia="en-US"/>
              </w:rPr>
              <w:t>набранных</w:t>
            </w:r>
          </w:p>
          <w:p w:rsidR="00463D0A" w:rsidRPr="00463D0A" w:rsidRDefault="00463D0A" w:rsidP="00C42EE5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 w:rsidRPr="00463D0A">
              <w:rPr>
                <w:b/>
                <w:lang w:eastAsia="en-US"/>
              </w:rPr>
              <w:t>баллов</w:t>
            </w:r>
          </w:p>
        </w:tc>
      </w:tr>
      <w:tr w:rsidR="00463D0A" w:rsidRPr="00463D0A" w:rsidTr="00A92DE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0A" w:rsidRPr="00463D0A" w:rsidRDefault="00463D0A" w:rsidP="00C42EE5">
            <w:pPr>
              <w:spacing w:line="360" w:lineRule="auto"/>
              <w:jc w:val="center"/>
              <w:rPr>
                <w:lang w:eastAsia="en-US"/>
              </w:rPr>
            </w:pPr>
            <w:r w:rsidRPr="00463D0A">
              <w:rPr>
                <w:b/>
                <w:spacing w:val="20"/>
                <w:lang w:eastAsia="en-US"/>
              </w:rPr>
              <w:t>Определите один</w:t>
            </w:r>
            <w:r w:rsidR="009C7AC7">
              <w:rPr>
                <w:b/>
                <w:spacing w:val="20"/>
                <w:lang w:eastAsia="en-US"/>
              </w:rPr>
              <w:t xml:space="preserve">  правильный</w:t>
            </w:r>
            <w:r w:rsidRPr="00463D0A">
              <w:rPr>
                <w:b/>
                <w:spacing w:val="20"/>
                <w:lang w:eastAsia="en-US"/>
              </w:rPr>
              <w:t xml:space="preserve"> ответ</w:t>
            </w:r>
          </w:p>
        </w:tc>
      </w:tr>
      <w:tr w:rsidR="00463D0A" w:rsidRPr="00463D0A" w:rsidTr="009C7AC7">
        <w:trPr>
          <w:trHeight w:val="1298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0A" w:rsidRPr="00463D0A" w:rsidRDefault="00463D0A" w:rsidP="00C42EE5">
            <w:pPr>
              <w:numPr>
                <w:ilvl w:val="0"/>
                <w:numId w:val="1"/>
              </w:numPr>
              <w:spacing w:after="200" w:line="360" w:lineRule="auto"/>
              <w:ind w:left="0" w:firstLine="0"/>
              <w:jc w:val="right"/>
              <w:rPr>
                <w:lang w:eastAsia="en-US"/>
              </w:rPr>
            </w:pPr>
          </w:p>
        </w:tc>
        <w:tc>
          <w:tcPr>
            <w:tcW w:w="3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99" w:rsidRPr="007D364F" w:rsidRDefault="00963599" w:rsidP="00D3449F">
            <w:pPr>
              <w:spacing w:line="360" w:lineRule="auto"/>
              <w:ind w:left="291" w:hanging="291"/>
              <w:jc w:val="both"/>
              <w:rPr>
                <w:b/>
              </w:rPr>
            </w:pPr>
            <w:r w:rsidRPr="007D364F">
              <w:rPr>
                <w:b/>
              </w:rPr>
              <w:t xml:space="preserve">Сколько существует групп дорожных знаков? </w:t>
            </w:r>
          </w:p>
          <w:p w:rsidR="00963599" w:rsidRDefault="00375A87" w:rsidP="007D364F">
            <w:pPr>
              <w:spacing w:line="276" w:lineRule="auto"/>
              <w:ind w:left="291" w:hanging="291"/>
              <w:jc w:val="both"/>
            </w:pPr>
            <w:r>
              <w:t>а</w:t>
            </w:r>
            <w:r w:rsidR="00963599">
              <w:t xml:space="preserve">) 6; </w:t>
            </w:r>
          </w:p>
          <w:p w:rsidR="00963599" w:rsidRDefault="00375A87" w:rsidP="007D364F">
            <w:pPr>
              <w:spacing w:line="276" w:lineRule="auto"/>
              <w:ind w:left="291" w:hanging="291"/>
              <w:jc w:val="both"/>
            </w:pPr>
            <w:r>
              <w:t>б</w:t>
            </w:r>
            <w:r w:rsidR="00963599">
              <w:t>) 8;</w:t>
            </w:r>
          </w:p>
          <w:p w:rsidR="00963599" w:rsidRDefault="00375A87" w:rsidP="007D364F">
            <w:pPr>
              <w:spacing w:line="276" w:lineRule="auto"/>
              <w:ind w:left="291" w:hanging="291"/>
              <w:jc w:val="both"/>
            </w:pPr>
            <w:r>
              <w:t>в</w:t>
            </w:r>
            <w:r w:rsidR="00963599">
              <w:t xml:space="preserve">) 10; </w:t>
            </w:r>
          </w:p>
          <w:p w:rsidR="00463D0A" w:rsidRPr="00D3449F" w:rsidRDefault="00375A87" w:rsidP="007D364F">
            <w:pPr>
              <w:spacing w:line="276" w:lineRule="auto"/>
              <w:ind w:left="291" w:hanging="291"/>
              <w:jc w:val="both"/>
              <w:rPr>
                <w:rFonts w:ascii="Arial" w:hAnsi="Arial" w:cs="Arial"/>
                <w:color w:val="000000"/>
              </w:rPr>
            </w:pPr>
            <w:r>
              <w:t>г</w:t>
            </w:r>
            <w:r w:rsidR="00963599">
              <w:t>) 12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0A" w:rsidRPr="00463D0A" w:rsidRDefault="00382D8A" w:rsidP="00C42EE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0A" w:rsidRPr="00463D0A" w:rsidRDefault="00463D0A" w:rsidP="00C42EE5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463D0A" w:rsidRPr="00463D0A" w:rsidTr="009C7AC7">
        <w:trPr>
          <w:trHeight w:val="13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0A" w:rsidRPr="00463D0A" w:rsidRDefault="00463D0A" w:rsidP="00C42EE5">
            <w:pPr>
              <w:numPr>
                <w:ilvl w:val="0"/>
                <w:numId w:val="1"/>
              </w:numPr>
              <w:spacing w:after="200" w:line="360" w:lineRule="auto"/>
              <w:ind w:left="0" w:firstLine="0"/>
              <w:jc w:val="right"/>
              <w:rPr>
                <w:lang w:eastAsia="en-US"/>
              </w:rPr>
            </w:pPr>
          </w:p>
        </w:tc>
        <w:tc>
          <w:tcPr>
            <w:tcW w:w="3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33" w:rsidRPr="007D364F" w:rsidRDefault="00022433" w:rsidP="007D364F">
            <w:pPr>
              <w:spacing w:line="276" w:lineRule="auto"/>
              <w:ind w:left="7"/>
              <w:jc w:val="both"/>
              <w:rPr>
                <w:b/>
              </w:rPr>
            </w:pPr>
            <w:r w:rsidRPr="007D364F">
              <w:rPr>
                <w:b/>
              </w:rPr>
              <w:t xml:space="preserve">Какому уровню террористической опасности соответствует красный цвет? </w:t>
            </w:r>
          </w:p>
          <w:p w:rsidR="00022433" w:rsidRDefault="00022433" w:rsidP="007D364F">
            <w:pPr>
              <w:spacing w:line="276" w:lineRule="auto"/>
              <w:ind w:left="7"/>
              <w:jc w:val="both"/>
            </w:pPr>
            <w:r>
              <w:t xml:space="preserve">а) повышенному; </w:t>
            </w:r>
          </w:p>
          <w:p w:rsidR="00022433" w:rsidRDefault="00022433" w:rsidP="007D364F">
            <w:pPr>
              <w:spacing w:line="276" w:lineRule="auto"/>
              <w:ind w:left="7"/>
              <w:jc w:val="both"/>
            </w:pPr>
            <w:r>
              <w:t xml:space="preserve">б) </w:t>
            </w:r>
            <w:r w:rsidR="00DE69C8">
              <w:t>постоянному.</w:t>
            </w:r>
          </w:p>
          <w:p w:rsidR="00022433" w:rsidRDefault="00022433" w:rsidP="007D364F">
            <w:pPr>
              <w:spacing w:line="276" w:lineRule="auto"/>
              <w:ind w:left="7"/>
              <w:jc w:val="both"/>
            </w:pPr>
            <w:r>
              <w:t xml:space="preserve">в) высокому; </w:t>
            </w:r>
          </w:p>
          <w:p w:rsidR="00463D0A" w:rsidRPr="00D3449F" w:rsidRDefault="00022433" w:rsidP="007D364F">
            <w:pPr>
              <w:spacing w:line="276" w:lineRule="auto"/>
              <w:ind w:left="7"/>
              <w:jc w:val="both"/>
            </w:pPr>
            <w:r>
              <w:t xml:space="preserve">г) </w:t>
            </w:r>
            <w:r w:rsidR="00DE69C8">
              <w:t>критическому;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0A" w:rsidRPr="00463D0A" w:rsidRDefault="00382D8A" w:rsidP="00C42EE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0A" w:rsidRPr="00463D0A" w:rsidRDefault="00463D0A" w:rsidP="00C42EE5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463D0A" w:rsidRPr="00463D0A" w:rsidTr="009C7AC7">
        <w:trPr>
          <w:trHeight w:val="1711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0A" w:rsidRPr="00463D0A" w:rsidRDefault="00463D0A" w:rsidP="00C42EE5">
            <w:pPr>
              <w:numPr>
                <w:ilvl w:val="0"/>
                <w:numId w:val="1"/>
              </w:numPr>
              <w:spacing w:after="200" w:line="360" w:lineRule="auto"/>
              <w:ind w:left="0" w:firstLine="0"/>
              <w:jc w:val="right"/>
              <w:rPr>
                <w:lang w:eastAsia="en-US"/>
              </w:rPr>
            </w:pPr>
          </w:p>
        </w:tc>
        <w:tc>
          <w:tcPr>
            <w:tcW w:w="3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3C" w:rsidRPr="007D364F" w:rsidRDefault="00924A3C" w:rsidP="0051315A">
            <w:pPr>
              <w:spacing w:line="276" w:lineRule="auto"/>
              <w:ind w:left="7"/>
              <w:rPr>
                <w:b/>
              </w:rPr>
            </w:pPr>
            <w:r w:rsidRPr="007D364F">
              <w:rPr>
                <w:b/>
              </w:rPr>
              <w:t xml:space="preserve">Что не входит в понятие «Треугольник горения»: </w:t>
            </w:r>
          </w:p>
          <w:p w:rsidR="00924A3C" w:rsidRDefault="00924A3C" w:rsidP="0051315A">
            <w:pPr>
              <w:spacing w:line="276" w:lineRule="auto"/>
              <w:ind w:left="7"/>
            </w:pPr>
            <w:r>
              <w:t xml:space="preserve">а) Горючее вещество </w:t>
            </w:r>
          </w:p>
          <w:p w:rsidR="00924A3C" w:rsidRDefault="00924A3C" w:rsidP="0051315A">
            <w:pPr>
              <w:spacing w:line="276" w:lineRule="auto"/>
              <w:ind w:left="7"/>
            </w:pPr>
            <w:r>
              <w:t xml:space="preserve">б) Источник зажигания </w:t>
            </w:r>
          </w:p>
          <w:p w:rsidR="00924A3C" w:rsidRDefault="00924A3C" w:rsidP="0051315A">
            <w:pPr>
              <w:spacing w:line="276" w:lineRule="auto"/>
              <w:ind w:left="7"/>
            </w:pPr>
            <w:r>
              <w:t xml:space="preserve">в) Очаг </w:t>
            </w:r>
          </w:p>
          <w:p w:rsidR="00463D0A" w:rsidRPr="00D3449F" w:rsidRDefault="00924A3C" w:rsidP="0051315A">
            <w:pPr>
              <w:spacing w:line="276" w:lineRule="auto"/>
              <w:ind w:left="7"/>
              <w:rPr>
                <w:b/>
                <w:i/>
              </w:rPr>
            </w:pPr>
            <w:r>
              <w:t>г) Кислород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0A" w:rsidRPr="00463D0A" w:rsidRDefault="00382D8A" w:rsidP="00C42EE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0A" w:rsidRPr="00463D0A" w:rsidRDefault="00463D0A" w:rsidP="00C42EE5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45092B" w:rsidRPr="00463D0A" w:rsidTr="009C7AC7">
        <w:trPr>
          <w:trHeight w:val="1307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2B" w:rsidRPr="00463D0A" w:rsidRDefault="0045092B" w:rsidP="00C42EE5">
            <w:pPr>
              <w:numPr>
                <w:ilvl w:val="0"/>
                <w:numId w:val="1"/>
              </w:numPr>
              <w:spacing w:after="200" w:line="360" w:lineRule="auto"/>
              <w:ind w:left="0" w:firstLine="0"/>
              <w:jc w:val="right"/>
              <w:rPr>
                <w:lang w:eastAsia="en-US"/>
              </w:rPr>
            </w:pPr>
          </w:p>
        </w:tc>
        <w:tc>
          <w:tcPr>
            <w:tcW w:w="3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33" w:rsidRPr="007D364F" w:rsidRDefault="00022433" w:rsidP="00D3449F">
            <w:pPr>
              <w:spacing w:line="360" w:lineRule="auto"/>
              <w:ind w:left="7"/>
              <w:jc w:val="both"/>
              <w:rPr>
                <w:b/>
              </w:rPr>
            </w:pPr>
            <w:r w:rsidRPr="007D364F">
              <w:rPr>
                <w:b/>
              </w:rPr>
              <w:t>Из кабин</w:t>
            </w:r>
            <w:r w:rsidR="007D364F">
              <w:rPr>
                <w:b/>
              </w:rPr>
              <w:t>ы лифта первыми должны выходить:</w:t>
            </w:r>
          </w:p>
          <w:p w:rsidR="00022433" w:rsidRDefault="00022433" w:rsidP="007D364F">
            <w:pPr>
              <w:spacing w:line="276" w:lineRule="auto"/>
              <w:ind w:left="7"/>
              <w:jc w:val="both"/>
            </w:pPr>
            <w:r>
              <w:t xml:space="preserve">а) дети; </w:t>
            </w:r>
          </w:p>
          <w:p w:rsidR="00022433" w:rsidRDefault="00022433" w:rsidP="007D364F">
            <w:pPr>
              <w:spacing w:line="276" w:lineRule="auto"/>
              <w:ind w:left="7"/>
              <w:jc w:val="both"/>
            </w:pPr>
            <w:r>
              <w:t xml:space="preserve">б) взрослые; </w:t>
            </w:r>
          </w:p>
          <w:p w:rsidR="00022433" w:rsidRDefault="00022433" w:rsidP="007D364F">
            <w:pPr>
              <w:spacing w:line="276" w:lineRule="auto"/>
              <w:ind w:left="7"/>
              <w:jc w:val="both"/>
            </w:pPr>
            <w:r>
              <w:t xml:space="preserve">в) одновременно дети и взрослые; </w:t>
            </w:r>
          </w:p>
          <w:p w:rsidR="0045092B" w:rsidRPr="00D3449F" w:rsidRDefault="00022433" w:rsidP="007D364F">
            <w:pPr>
              <w:spacing w:line="276" w:lineRule="auto"/>
              <w:ind w:left="7"/>
              <w:jc w:val="both"/>
              <w:rPr>
                <w:rStyle w:val="c6"/>
              </w:rPr>
            </w:pPr>
            <w:r>
              <w:t>г) очерёдность не имеет значения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2B" w:rsidRPr="00463D0A" w:rsidRDefault="00382D8A" w:rsidP="00C42EE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2B" w:rsidRPr="00463D0A" w:rsidRDefault="0045092B" w:rsidP="00C42EE5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45092B" w:rsidRPr="00463D0A" w:rsidTr="009C7AC7">
        <w:trPr>
          <w:trHeight w:val="104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2B" w:rsidRPr="00463D0A" w:rsidRDefault="0045092B" w:rsidP="00C42EE5">
            <w:pPr>
              <w:numPr>
                <w:ilvl w:val="0"/>
                <w:numId w:val="1"/>
              </w:numPr>
              <w:spacing w:after="200" w:line="360" w:lineRule="auto"/>
              <w:ind w:left="0" w:firstLine="0"/>
              <w:jc w:val="right"/>
              <w:rPr>
                <w:lang w:eastAsia="en-US"/>
              </w:rPr>
            </w:pPr>
          </w:p>
        </w:tc>
        <w:tc>
          <w:tcPr>
            <w:tcW w:w="3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C8" w:rsidRPr="007D364F" w:rsidRDefault="00DE69C8" w:rsidP="007D364F">
            <w:pPr>
              <w:spacing w:line="276" w:lineRule="auto"/>
              <w:ind w:left="7"/>
              <w:rPr>
                <w:b/>
              </w:rPr>
            </w:pPr>
            <w:r w:rsidRPr="007D364F">
              <w:rPr>
                <w:b/>
              </w:rPr>
              <w:t>Респираторы, предназначенные для использования гражданским населением, применяются в качестве средств индивидуальной защиты</w:t>
            </w:r>
            <w:r w:rsidR="007D364F">
              <w:rPr>
                <w:b/>
              </w:rPr>
              <w:t>:</w:t>
            </w:r>
          </w:p>
          <w:p w:rsidR="00DE69C8" w:rsidRDefault="0051315A" w:rsidP="00DE69C8">
            <w:pPr>
              <w:spacing w:line="276" w:lineRule="auto"/>
              <w:ind w:left="7"/>
            </w:pPr>
            <w:r>
              <w:t xml:space="preserve"> а) </w:t>
            </w:r>
            <w:r w:rsidR="00DE69C8">
              <w:t>Глаз.</w:t>
            </w:r>
          </w:p>
          <w:p w:rsidR="00DE69C8" w:rsidRDefault="0051315A" w:rsidP="00DE69C8">
            <w:pPr>
              <w:spacing w:line="276" w:lineRule="auto"/>
              <w:ind w:left="7"/>
            </w:pPr>
            <w:r>
              <w:t xml:space="preserve"> б)</w:t>
            </w:r>
            <w:r w:rsidR="00DE69C8">
              <w:t xml:space="preserve"> Кожных покровов.</w:t>
            </w:r>
          </w:p>
          <w:p w:rsidR="00DE69C8" w:rsidRDefault="0051315A" w:rsidP="00DE69C8">
            <w:pPr>
              <w:spacing w:line="276" w:lineRule="auto"/>
              <w:ind w:left="7"/>
            </w:pPr>
            <w:r>
              <w:t xml:space="preserve"> в)</w:t>
            </w:r>
            <w:r w:rsidR="00DE69C8">
              <w:t xml:space="preserve"> Лица. </w:t>
            </w:r>
          </w:p>
          <w:p w:rsidR="0045092B" w:rsidRPr="00D3449F" w:rsidRDefault="0051315A" w:rsidP="00DE69C8">
            <w:pPr>
              <w:spacing w:line="276" w:lineRule="auto"/>
              <w:ind w:left="7"/>
              <w:rPr>
                <w:rStyle w:val="c6"/>
              </w:rPr>
            </w:pPr>
            <w:r>
              <w:t xml:space="preserve"> г)</w:t>
            </w:r>
            <w:r w:rsidR="00DE69C8">
              <w:t xml:space="preserve"> Органов дыхания.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2B" w:rsidRPr="00463D0A" w:rsidRDefault="00382D8A" w:rsidP="00C42EE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2B" w:rsidRPr="00463D0A" w:rsidRDefault="0045092B" w:rsidP="00C42EE5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963599" w:rsidRPr="00463D0A" w:rsidTr="00963599">
        <w:trPr>
          <w:trHeight w:val="42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99" w:rsidRPr="00463D0A" w:rsidRDefault="00963599" w:rsidP="00C42EE5">
            <w:pPr>
              <w:numPr>
                <w:ilvl w:val="0"/>
                <w:numId w:val="1"/>
              </w:numPr>
              <w:spacing w:after="200" w:line="360" w:lineRule="auto"/>
              <w:ind w:left="0" w:firstLine="0"/>
              <w:jc w:val="right"/>
              <w:rPr>
                <w:lang w:eastAsia="en-US"/>
              </w:rPr>
            </w:pPr>
          </w:p>
        </w:tc>
        <w:tc>
          <w:tcPr>
            <w:tcW w:w="3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99" w:rsidRPr="007D364F" w:rsidRDefault="00963599" w:rsidP="007D364F">
            <w:pPr>
              <w:spacing w:line="276" w:lineRule="auto"/>
              <w:ind w:left="7"/>
              <w:rPr>
                <w:b/>
              </w:rPr>
            </w:pPr>
            <w:r w:rsidRPr="007D364F">
              <w:rPr>
                <w:b/>
              </w:rPr>
              <w:t xml:space="preserve">Прибор для обнаружения и регистрации колебаний земной поверхности в результате землетрясений называется: </w:t>
            </w:r>
          </w:p>
          <w:p w:rsidR="00963599" w:rsidRDefault="00963599" w:rsidP="007D364F">
            <w:pPr>
              <w:spacing w:line="276" w:lineRule="auto"/>
              <w:ind w:left="7"/>
            </w:pPr>
            <w:r>
              <w:t xml:space="preserve">а) сейсмограф; </w:t>
            </w:r>
          </w:p>
          <w:p w:rsidR="00963599" w:rsidRDefault="00963599" w:rsidP="007D364F">
            <w:pPr>
              <w:spacing w:line="276" w:lineRule="auto"/>
              <w:ind w:left="7"/>
            </w:pPr>
            <w:r>
              <w:t xml:space="preserve">б) барометр; </w:t>
            </w:r>
          </w:p>
          <w:p w:rsidR="00963599" w:rsidRDefault="00963599" w:rsidP="007D364F">
            <w:pPr>
              <w:spacing w:line="276" w:lineRule="auto"/>
              <w:ind w:left="7"/>
            </w:pPr>
            <w:r>
              <w:t xml:space="preserve">в) томограф; </w:t>
            </w:r>
          </w:p>
          <w:p w:rsidR="00963599" w:rsidRPr="00D3449F" w:rsidRDefault="00963599" w:rsidP="007D364F">
            <w:pPr>
              <w:spacing w:line="276" w:lineRule="auto"/>
              <w:ind w:left="7"/>
              <w:rPr>
                <w:rStyle w:val="c6"/>
              </w:rPr>
            </w:pPr>
            <w:r>
              <w:t>г) термометр.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99" w:rsidRPr="00463D0A" w:rsidRDefault="00382D8A" w:rsidP="00B16FCF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99" w:rsidRPr="00463D0A" w:rsidRDefault="00963599" w:rsidP="00B16FCF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963599" w:rsidRPr="00463D0A" w:rsidTr="00924A3C">
        <w:trPr>
          <w:trHeight w:val="989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99" w:rsidRPr="00463D0A" w:rsidRDefault="00963599" w:rsidP="00C42EE5">
            <w:pPr>
              <w:numPr>
                <w:ilvl w:val="0"/>
                <w:numId w:val="1"/>
              </w:numPr>
              <w:spacing w:after="200" w:line="360" w:lineRule="auto"/>
              <w:ind w:left="0" w:firstLine="0"/>
              <w:jc w:val="right"/>
              <w:rPr>
                <w:lang w:eastAsia="en-US"/>
              </w:rPr>
            </w:pPr>
          </w:p>
        </w:tc>
        <w:tc>
          <w:tcPr>
            <w:tcW w:w="3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99" w:rsidRPr="007D364F" w:rsidRDefault="00963599" w:rsidP="0051315A">
            <w:pPr>
              <w:shd w:val="clear" w:color="auto" w:fill="FFFFFF"/>
              <w:spacing w:line="276" w:lineRule="auto"/>
              <w:ind w:left="7"/>
              <w:textAlignment w:val="baseline"/>
              <w:rPr>
                <w:b/>
              </w:rPr>
            </w:pPr>
            <w:r w:rsidRPr="007D364F">
              <w:rPr>
                <w:b/>
              </w:rPr>
              <w:t xml:space="preserve">Какой из показателей является главным индикатором состояния здоровья населения по определению Всемирной организации здравоохранения? </w:t>
            </w:r>
          </w:p>
          <w:p w:rsidR="00963599" w:rsidRDefault="00963599" w:rsidP="007D364F">
            <w:pPr>
              <w:shd w:val="clear" w:color="auto" w:fill="FFFFFF"/>
              <w:spacing w:line="276" w:lineRule="auto"/>
              <w:ind w:left="7"/>
              <w:textAlignment w:val="baseline"/>
            </w:pPr>
            <w:r>
              <w:t xml:space="preserve">а) число людей с хроническими заболеваниями; </w:t>
            </w:r>
          </w:p>
          <w:p w:rsidR="00963599" w:rsidRDefault="00963599" w:rsidP="007D364F">
            <w:pPr>
              <w:shd w:val="clear" w:color="auto" w:fill="FFFFFF"/>
              <w:spacing w:line="276" w:lineRule="auto"/>
              <w:ind w:left="7"/>
              <w:textAlignment w:val="baseline"/>
            </w:pPr>
            <w:r>
              <w:t xml:space="preserve">б) продолжительность жизни; </w:t>
            </w:r>
          </w:p>
          <w:p w:rsidR="00963599" w:rsidRDefault="00963599" w:rsidP="007D364F">
            <w:pPr>
              <w:shd w:val="clear" w:color="auto" w:fill="FFFFFF"/>
              <w:spacing w:line="276" w:lineRule="auto"/>
              <w:ind w:left="7"/>
              <w:textAlignment w:val="baseline"/>
            </w:pPr>
            <w:r>
              <w:t xml:space="preserve">в) число </w:t>
            </w:r>
            <w:proofErr w:type="gramStart"/>
            <w:r>
              <w:t>заболевших</w:t>
            </w:r>
            <w:proofErr w:type="gramEnd"/>
            <w:r>
              <w:t xml:space="preserve"> инфекционными заболеваниями за 1 год; </w:t>
            </w:r>
          </w:p>
          <w:p w:rsidR="00963599" w:rsidRPr="00D3449F" w:rsidRDefault="00963599" w:rsidP="007D364F">
            <w:pPr>
              <w:shd w:val="clear" w:color="auto" w:fill="FFFFFF"/>
              <w:spacing w:line="276" w:lineRule="auto"/>
              <w:ind w:left="7"/>
              <w:textAlignment w:val="baseline"/>
              <w:rPr>
                <w:rStyle w:val="c6"/>
              </w:rPr>
            </w:pPr>
            <w:r>
              <w:t>г) число привитых людей.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99" w:rsidRPr="00463D0A" w:rsidRDefault="00382D8A" w:rsidP="00C42EE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99" w:rsidRPr="00463D0A" w:rsidRDefault="00963599" w:rsidP="00C42EE5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963599" w:rsidRPr="00463D0A" w:rsidTr="009C7AC7">
        <w:trPr>
          <w:trHeight w:val="1711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99" w:rsidRPr="00463D0A" w:rsidRDefault="00963599" w:rsidP="00C42EE5">
            <w:pPr>
              <w:numPr>
                <w:ilvl w:val="0"/>
                <w:numId w:val="1"/>
              </w:numPr>
              <w:spacing w:after="200" w:line="360" w:lineRule="auto"/>
              <w:ind w:left="0" w:firstLine="0"/>
              <w:jc w:val="right"/>
              <w:rPr>
                <w:lang w:eastAsia="en-US"/>
              </w:rPr>
            </w:pPr>
          </w:p>
        </w:tc>
        <w:tc>
          <w:tcPr>
            <w:tcW w:w="3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99" w:rsidRPr="007D364F" w:rsidRDefault="00963599" w:rsidP="007D364F">
            <w:pPr>
              <w:shd w:val="clear" w:color="auto" w:fill="FFFFFF"/>
              <w:spacing w:line="276" w:lineRule="auto"/>
              <w:ind w:left="7"/>
              <w:textAlignment w:val="baseline"/>
              <w:rPr>
                <w:b/>
              </w:rPr>
            </w:pPr>
            <w:r w:rsidRPr="007D364F">
              <w:rPr>
                <w:b/>
              </w:rPr>
              <w:t xml:space="preserve">Свод правил и положений (приемов), направленный на обеспечение условий безопасного труда и/или проведения каких-либо других работ, – это: </w:t>
            </w:r>
          </w:p>
          <w:p w:rsidR="00963599" w:rsidRDefault="00963599" w:rsidP="007D364F">
            <w:pPr>
              <w:shd w:val="clear" w:color="auto" w:fill="FFFFFF"/>
              <w:spacing w:line="276" w:lineRule="auto"/>
              <w:ind w:left="7"/>
              <w:textAlignment w:val="baseline"/>
            </w:pPr>
            <w:r>
              <w:t xml:space="preserve">а) </w:t>
            </w:r>
            <w:r w:rsidR="00375A87">
              <w:t>безопасность жизнедеятельности</w:t>
            </w:r>
          </w:p>
          <w:p w:rsidR="00963599" w:rsidRDefault="00963599" w:rsidP="007D364F">
            <w:pPr>
              <w:shd w:val="clear" w:color="auto" w:fill="FFFFFF"/>
              <w:spacing w:line="276" w:lineRule="auto"/>
              <w:ind w:left="7"/>
              <w:textAlignment w:val="baseline"/>
            </w:pPr>
            <w:r>
              <w:t xml:space="preserve">б) должностная инструкция </w:t>
            </w:r>
          </w:p>
          <w:p w:rsidR="00963599" w:rsidRDefault="00963599" w:rsidP="007D364F">
            <w:pPr>
              <w:shd w:val="clear" w:color="auto" w:fill="FFFFFF"/>
              <w:spacing w:line="276" w:lineRule="auto"/>
              <w:ind w:left="7"/>
              <w:textAlignment w:val="baseline"/>
            </w:pPr>
            <w:r>
              <w:t xml:space="preserve">в) </w:t>
            </w:r>
            <w:r w:rsidR="00375A87">
              <w:t>техника безопасности</w:t>
            </w:r>
          </w:p>
          <w:p w:rsidR="00963599" w:rsidRPr="00D3449F" w:rsidRDefault="00963599" w:rsidP="007D364F">
            <w:pPr>
              <w:shd w:val="clear" w:color="auto" w:fill="FFFFFF"/>
              <w:spacing w:line="276" w:lineRule="auto"/>
              <w:ind w:left="7"/>
              <w:textAlignment w:val="baseline"/>
              <w:rPr>
                <w:b/>
              </w:rPr>
            </w:pPr>
            <w:r>
              <w:t xml:space="preserve">г) </w:t>
            </w:r>
            <w:proofErr w:type="spellStart"/>
            <w:r>
              <w:t>СанПиН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99" w:rsidRPr="00463D0A" w:rsidRDefault="00382D8A" w:rsidP="00C42EE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99" w:rsidRPr="00463D0A" w:rsidRDefault="00963599" w:rsidP="00C42EE5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963599" w:rsidRPr="00463D0A" w:rsidTr="009C7AC7">
        <w:trPr>
          <w:trHeight w:val="1711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99" w:rsidRPr="00463D0A" w:rsidRDefault="00963599" w:rsidP="00C42EE5">
            <w:pPr>
              <w:numPr>
                <w:ilvl w:val="0"/>
                <w:numId w:val="1"/>
              </w:numPr>
              <w:spacing w:after="200" w:line="360" w:lineRule="auto"/>
              <w:ind w:left="0" w:firstLine="0"/>
              <w:jc w:val="right"/>
              <w:rPr>
                <w:lang w:eastAsia="en-US"/>
              </w:rPr>
            </w:pPr>
          </w:p>
        </w:tc>
        <w:tc>
          <w:tcPr>
            <w:tcW w:w="3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99" w:rsidRPr="007D364F" w:rsidRDefault="00963599" w:rsidP="007D364F">
            <w:pPr>
              <w:spacing w:line="276" w:lineRule="auto"/>
              <w:ind w:left="7"/>
              <w:rPr>
                <w:b/>
              </w:rPr>
            </w:pPr>
            <w:r w:rsidRPr="007D364F">
              <w:rPr>
                <w:b/>
              </w:rPr>
              <w:t xml:space="preserve">Как необходимо тушить горящую вертикальную поверхность огнетушителем? </w:t>
            </w:r>
          </w:p>
          <w:p w:rsidR="00963599" w:rsidRDefault="00963599" w:rsidP="007D364F">
            <w:pPr>
              <w:spacing w:line="276" w:lineRule="auto"/>
              <w:ind w:left="7"/>
            </w:pPr>
            <w:r>
              <w:t xml:space="preserve">а) сверху вниз; </w:t>
            </w:r>
          </w:p>
          <w:p w:rsidR="00963599" w:rsidRDefault="00963599" w:rsidP="007D364F">
            <w:pPr>
              <w:spacing w:line="276" w:lineRule="auto"/>
              <w:ind w:left="7"/>
            </w:pPr>
            <w:r>
              <w:t xml:space="preserve">б) справа налево; </w:t>
            </w:r>
          </w:p>
          <w:p w:rsidR="00963599" w:rsidRDefault="00963599" w:rsidP="007D364F">
            <w:pPr>
              <w:spacing w:line="276" w:lineRule="auto"/>
              <w:ind w:left="7"/>
            </w:pPr>
            <w:r>
              <w:t xml:space="preserve">в) слева направо; </w:t>
            </w:r>
          </w:p>
          <w:p w:rsidR="00963599" w:rsidRPr="00D3449F" w:rsidRDefault="00963599" w:rsidP="007D364F">
            <w:pPr>
              <w:spacing w:line="276" w:lineRule="auto"/>
              <w:ind w:left="7"/>
              <w:rPr>
                <w:b/>
                <w:bCs/>
                <w:i/>
              </w:rPr>
            </w:pPr>
            <w:r>
              <w:t>г) снизу вверх.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99" w:rsidRDefault="00382D8A" w:rsidP="00C42EE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99" w:rsidRPr="00463D0A" w:rsidRDefault="00963599" w:rsidP="00C42EE5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963599" w:rsidRPr="00463D0A" w:rsidTr="00D3449F">
        <w:trPr>
          <w:trHeight w:val="7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99" w:rsidRPr="00463D0A" w:rsidRDefault="00963599" w:rsidP="00C42EE5">
            <w:pPr>
              <w:numPr>
                <w:ilvl w:val="0"/>
                <w:numId w:val="1"/>
              </w:numPr>
              <w:spacing w:after="200" w:line="360" w:lineRule="auto"/>
              <w:ind w:left="0" w:firstLine="0"/>
              <w:jc w:val="right"/>
              <w:rPr>
                <w:lang w:eastAsia="en-US"/>
              </w:rPr>
            </w:pPr>
          </w:p>
        </w:tc>
        <w:tc>
          <w:tcPr>
            <w:tcW w:w="3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87" w:rsidRPr="0051315A" w:rsidRDefault="00963599" w:rsidP="00375A87">
            <w:pPr>
              <w:jc w:val="both"/>
              <w:rPr>
                <w:color w:val="000000"/>
              </w:rPr>
            </w:pPr>
            <w:r w:rsidRPr="00D3449F">
              <w:rPr>
                <w:bCs/>
              </w:rPr>
              <w:t xml:space="preserve"> </w:t>
            </w:r>
            <w:r w:rsidR="00375A87" w:rsidRPr="0051315A">
              <w:rPr>
                <w:b/>
                <w:bCs/>
                <w:color w:val="000000"/>
              </w:rPr>
              <w:t xml:space="preserve">По форме правления государства подразделяются </w:t>
            </w:r>
            <w:proofErr w:type="gramStart"/>
            <w:r w:rsidR="00375A87" w:rsidRPr="0051315A">
              <w:rPr>
                <w:b/>
                <w:bCs/>
                <w:color w:val="000000"/>
              </w:rPr>
              <w:t>на</w:t>
            </w:r>
            <w:proofErr w:type="gramEnd"/>
            <w:r w:rsidR="00375A87" w:rsidRPr="0051315A">
              <w:rPr>
                <w:b/>
                <w:bCs/>
                <w:color w:val="000000"/>
              </w:rPr>
              <w:t>:</w:t>
            </w:r>
          </w:p>
          <w:p w:rsidR="00375A87" w:rsidRPr="0051315A" w:rsidRDefault="00375A87" w:rsidP="0051315A">
            <w:pPr>
              <w:pStyle w:val="2"/>
              <w:rPr>
                <w:i w:val="0"/>
              </w:rPr>
            </w:pPr>
            <w:r w:rsidRPr="0051315A">
              <w:rPr>
                <w:i w:val="0"/>
                <w:shd w:val="clear" w:color="auto" w:fill="FFFFFF" w:themeFill="background1"/>
              </w:rPr>
              <w:t>а) монархии и республики;</w:t>
            </w:r>
            <w:r w:rsidRPr="0051315A">
              <w:rPr>
                <w:i w:val="0"/>
              </w:rPr>
              <w:t>              </w:t>
            </w:r>
            <w:r w:rsidRPr="0051315A">
              <w:rPr>
                <w:b/>
                <w:bCs/>
                <w:i w:val="0"/>
              </w:rPr>
              <w:t>  </w:t>
            </w:r>
            <w:r w:rsidRPr="0051315A">
              <w:rPr>
                <w:i w:val="0"/>
              </w:rPr>
              <w:t> </w:t>
            </w:r>
          </w:p>
          <w:p w:rsidR="00375A87" w:rsidRPr="0051315A" w:rsidRDefault="00375A87" w:rsidP="00375A87">
            <w:pPr>
              <w:jc w:val="both"/>
              <w:rPr>
                <w:color w:val="000000"/>
              </w:rPr>
            </w:pPr>
            <w:r w:rsidRPr="0051315A">
              <w:rPr>
                <w:color w:val="000000"/>
              </w:rPr>
              <w:t>б)  федерации и унитарные;</w:t>
            </w:r>
          </w:p>
          <w:p w:rsidR="00375A87" w:rsidRPr="0051315A" w:rsidRDefault="00375A87" w:rsidP="00375A87">
            <w:pPr>
              <w:jc w:val="both"/>
              <w:rPr>
                <w:color w:val="000000"/>
              </w:rPr>
            </w:pPr>
            <w:r w:rsidRPr="0051315A">
              <w:rPr>
                <w:color w:val="000000"/>
              </w:rPr>
              <w:t>в)  конфедерации;         </w:t>
            </w:r>
          </w:p>
          <w:p w:rsidR="00963599" w:rsidRPr="00375A87" w:rsidRDefault="00375A87" w:rsidP="00375A87">
            <w:pPr>
              <w:jc w:val="both"/>
              <w:rPr>
                <w:color w:val="000000"/>
                <w:sz w:val="19"/>
                <w:szCs w:val="19"/>
              </w:rPr>
            </w:pPr>
            <w:r w:rsidRPr="0051315A">
              <w:rPr>
                <w:color w:val="000000"/>
              </w:rPr>
              <w:t>г) демократические и антидемократические;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99" w:rsidRDefault="00382D8A" w:rsidP="00C42EE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99" w:rsidRPr="00463D0A" w:rsidRDefault="00963599" w:rsidP="00C42EE5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DE69C8" w:rsidRPr="00463D0A" w:rsidTr="00D3449F">
        <w:trPr>
          <w:trHeight w:val="7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C8" w:rsidRPr="00463D0A" w:rsidRDefault="00DE69C8" w:rsidP="00C42EE5">
            <w:pPr>
              <w:numPr>
                <w:ilvl w:val="0"/>
                <w:numId w:val="1"/>
              </w:numPr>
              <w:spacing w:after="200" w:line="360" w:lineRule="auto"/>
              <w:ind w:left="0" w:firstLine="0"/>
              <w:jc w:val="right"/>
              <w:rPr>
                <w:lang w:eastAsia="en-US"/>
              </w:rPr>
            </w:pPr>
          </w:p>
        </w:tc>
        <w:tc>
          <w:tcPr>
            <w:tcW w:w="3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8B" w:rsidRPr="0087358B" w:rsidRDefault="0087358B" w:rsidP="0087358B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358B">
              <w:rPr>
                <w:b/>
                <w:bCs/>
                <w:color w:val="000000"/>
              </w:rPr>
              <w:t>С какого возраста разрешается обучать вождению на легковом автомобиле?        </w:t>
            </w:r>
          </w:p>
          <w:p w:rsidR="0087358B" w:rsidRPr="0087358B" w:rsidRDefault="0051315A" w:rsidP="0087358B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</w:t>
            </w:r>
            <w:r w:rsidR="0087358B" w:rsidRPr="0087358B">
              <w:rPr>
                <w:color w:val="000000"/>
              </w:rPr>
              <w:t>) с 14 лет;</w:t>
            </w:r>
          </w:p>
          <w:p w:rsidR="0087358B" w:rsidRPr="0087358B" w:rsidRDefault="0051315A" w:rsidP="0087358B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</w:rPr>
              <w:t>б</w:t>
            </w:r>
            <w:r w:rsidR="00375A87" w:rsidRPr="00375A87">
              <w:rPr>
                <w:bCs/>
                <w:iCs/>
                <w:color w:val="000000"/>
              </w:rPr>
              <w:t>) с 15</w:t>
            </w:r>
            <w:r w:rsidR="0087358B" w:rsidRPr="00375A87">
              <w:rPr>
                <w:bCs/>
                <w:iCs/>
                <w:color w:val="000000"/>
              </w:rPr>
              <w:t xml:space="preserve"> лет;</w:t>
            </w:r>
          </w:p>
          <w:p w:rsidR="0087358B" w:rsidRPr="0087358B" w:rsidRDefault="0051315A" w:rsidP="0087358B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</w:t>
            </w:r>
            <w:r w:rsidR="00375A87">
              <w:rPr>
                <w:color w:val="000000"/>
              </w:rPr>
              <w:t>) с 16</w:t>
            </w:r>
            <w:r w:rsidR="0087358B" w:rsidRPr="0087358B">
              <w:rPr>
                <w:color w:val="000000"/>
              </w:rPr>
              <w:t xml:space="preserve"> лет</w:t>
            </w:r>
            <w:r w:rsidR="00375A87">
              <w:rPr>
                <w:color w:val="000000"/>
              </w:rPr>
              <w:t>;</w:t>
            </w:r>
          </w:p>
          <w:p w:rsidR="00DE69C8" w:rsidRPr="00D3449F" w:rsidRDefault="0051315A" w:rsidP="00D3449F">
            <w:pPr>
              <w:spacing w:line="360" w:lineRule="auto"/>
              <w:rPr>
                <w:bCs/>
              </w:rPr>
            </w:pPr>
            <w:r>
              <w:rPr>
                <w:bCs/>
              </w:rPr>
              <w:t>г</w:t>
            </w:r>
            <w:r w:rsidR="00375A87">
              <w:rPr>
                <w:bCs/>
              </w:rPr>
              <w:t>) с 18 лет.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C8" w:rsidRDefault="00382D8A" w:rsidP="00C42EE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C8" w:rsidRDefault="00DE69C8" w:rsidP="00C42EE5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DE69C8" w:rsidRPr="00463D0A" w:rsidTr="00D3449F">
        <w:trPr>
          <w:trHeight w:val="7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C8" w:rsidRPr="00463D0A" w:rsidRDefault="00DE69C8" w:rsidP="00C42EE5">
            <w:pPr>
              <w:numPr>
                <w:ilvl w:val="0"/>
                <w:numId w:val="1"/>
              </w:numPr>
              <w:spacing w:after="200" w:line="360" w:lineRule="auto"/>
              <w:ind w:left="0" w:firstLine="0"/>
              <w:jc w:val="right"/>
              <w:rPr>
                <w:lang w:eastAsia="en-US"/>
              </w:rPr>
            </w:pPr>
          </w:p>
        </w:tc>
        <w:tc>
          <w:tcPr>
            <w:tcW w:w="3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4F" w:rsidRDefault="007D364F" w:rsidP="00375A87">
            <w:pPr>
              <w:spacing w:line="276" w:lineRule="auto"/>
            </w:pPr>
            <w:r w:rsidRPr="00375A87">
              <w:rPr>
                <w:b/>
              </w:rPr>
              <w:t>Максимальное время наложения кровоостанавливающего жгута в тёплое время года составляет</w:t>
            </w:r>
            <w:r>
              <w:t xml:space="preserve">: </w:t>
            </w:r>
          </w:p>
          <w:p w:rsidR="007D364F" w:rsidRDefault="007D364F" w:rsidP="00375A87">
            <w:pPr>
              <w:spacing w:line="276" w:lineRule="auto"/>
            </w:pPr>
            <w:r>
              <w:t xml:space="preserve">а) 30 минут </w:t>
            </w:r>
          </w:p>
          <w:p w:rsidR="007D364F" w:rsidRDefault="007D364F" w:rsidP="00375A87">
            <w:pPr>
              <w:spacing w:line="276" w:lineRule="auto"/>
            </w:pPr>
            <w:r>
              <w:t xml:space="preserve">б) 1 час </w:t>
            </w:r>
          </w:p>
          <w:p w:rsidR="007D364F" w:rsidRDefault="007D364F" w:rsidP="00375A87">
            <w:pPr>
              <w:spacing w:line="276" w:lineRule="auto"/>
            </w:pPr>
            <w:r>
              <w:t xml:space="preserve">в) 1,5 часа </w:t>
            </w:r>
          </w:p>
          <w:p w:rsidR="00DE69C8" w:rsidRPr="00D3449F" w:rsidRDefault="007D364F" w:rsidP="00375A87">
            <w:pPr>
              <w:spacing w:line="276" w:lineRule="auto"/>
              <w:rPr>
                <w:bCs/>
              </w:rPr>
            </w:pPr>
            <w:r>
              <w:t>г) 2 часа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C8" w:rsidRDefault="00382D8A" w:rsidP="00C42EE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C8" w:rsidRDefault="00DE69C8" w:rsidP="00C42EE5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DE69C8" w:rsidRPr="00463D0A" w:rsidTr="00D3449F">
        <w:trPr>
          <w:trHeight w:val="7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C8" w:rsidRPr="00463D0A" w:rsidRDefault="00DE69C8" w:rsidP="00C42EE5">
            <w:pPr>
              <w:numPr>
                <w:ilvl w:val="0"/>
                <w:numId w:val="1"/>
              </w:numPr>
              <w:spacing w:after="200" w:line="360" w:lineRule="auto"/>
              <w:ind w:left="0" w:firstLine="0"/>
              <w:jc w:val="right"/>
              <w:rPr>
                <w:lang w:eastAsia="en-US"/>
              </w:rPr>
            </w:pPr>
          </w:p>
        </w:tc>
        <w:tc>
          <w:tcPr>
            <w:tcW w:w="3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8B" w:rsidRPr="0087358B" w:rsidRDefault="0087358B" w:rsidP="00375A87">
            <w:pPr>
              <w:spacing w:line="276" w:lineRule="auto"/>
              <w:rPr>
                <w:b/>
              </w:rPr>
            </w:pPr>
            <w:r w:rsidRPr="0087358B">
              <w:rPr>
                <w:b/>
              </w:rPr>
              <w:t xml:space="preserve">В каких местах пешеходу запрещается переходить дорогу: </w:t>
            </w:r>
          </w:p>
          <w:p w:rsidR="0087358B" w:rsidRDefault="0087358B" w:rsidP="00375A87">
            <w:pPr>
              <w:spacing w:line="276" w:lineRule="auto"/>
            </w:pPr>
            <w:r>
              <w:t xml:space="preserve">а) на крутых поворотах; </w:t>
            </w:r>
          </w:p>
          <w:p w:rsidR="0087358B" w:rsidRDefault="0087358B" w:rsidP="00375A87">
            <w:pPr>
              <w:spacing w:line="276" w:lineRule="auto"/>
            </w:pPr>
            <w:r>
              <w:t xml:space="preserve">б) в местах, где дорога идет на подъем; </w:t>
            </w:r>
          </w:p>
          <w:p w:rsidR="0087358B" w:rsidRDefault="0087358B" w:rsidP="00375A87">
            <w:pPr>
              <w:spacing w:line="276" w:lineRule="auto"/>
            </w:pPr>
            <w:r>
              <w:t xml:space="preserve">в) около туннелей и мостов; </w:t>
            </w:r>
          </w:p>
          <w:p w:rsidR="00DE69C8" w:rsidRPr="00D3449F" w:rsidRDefault="0087358B" w:rsidP="00375A87">
            <w:pPr>
              <w:spacing w:line="276" w:lineRule="auto"/>
              <w:rPr>
                <w:bCs/>
              </w:rPr>
            </w:pPr>
            <w:r>
              <w:t>г) во всех перечисленных местах.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C8" w:rsidRDefault="00382D8A" w:rsidP="00C42EE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C8" w:rsidRDefault="00DE69C8" w:rsidP="00C42EE5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DE69C8" w:rsidRPr="00463D0A" w:rsidTr="00D3449F">
        <w:trPr>
          <w:trHeight w:val="7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C8" w:rsidRPr="00463D0A" w:rsidRDefault="00DE69C8" w:rsidP="00C42EE5">
            <w:pPr>
              <w:numPr>
                <w:ilvl w:val="0"/>
                <w:numId w:val="1"/>
              </w:numPr>
              <w:spacing w:after="200" w:line="360" w:lineRule="auto"/>
              <w:ind w:left="0" w:firstLine="0"/>
              <w:jc w:val="right"/>
              <w:rPr>
                <w:lang w:eastAsia="en-US"/>
              </w:rPr>
            </w:pPr>
          </w:p>
        </w:tc>
        <w:tc>
          <w:tcPr>
            <w:tcW w:w="3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87" w:rsidRPr="00375A87" w:rsidRDefault="00375A87" w:rsidP="00375A87">
            <w:pPr>
              <w:shd w:val="clear" w:color="auto" w:fill="FFFFFF"/>
              <w:rPr>
                <w:b/>
                <w:color w:val="181818"/>
              </w:rPr>
            </w:pPr>
            <w:r w:rsidRPr="00375A87">
              <w:rPr>
                <w:b/>
                <w:color w:val="181818"/>
              </w:rPr>
              <w:t>Какой закон определяет общие организационно-правовые нормы в области защиты граждан Российской Федерации, иностранных граждан и лиц без гражданства, находящихся на территории России, земельного, водного, воздушного пространства нашей страны, объектов производственного и социального назначения, окружающей природной среды от чрезвычайных ситуаций природного и техногенного характера?</w:t>
            </w:r>
          </w:p>
          <w:p w:rsidR="0051315A" w:rsidRDefault="0051315A" w:rsidP="0051315A">
            <w:pPr>
              <w:shd w:val="clear" w:color="auto" w:fill="FFFFFF"/>
              <w:rPr>
                <w:color w:val="181818"/>
              </w:rPr>
            </w:pPr>
            <w:r>
              <w:rPr>
                <w:color w:val="181818"/>
              </w:rPr>
              <w:t xml:space="preserve">а) </w:t>
            </w:r>
            <w:r w:rsidR="00375A87" w:rsidRPr="00375A87">
              <w:rPr>
                <w:color w:val="181818"/>
              </w:rPr>
              <w:t>ФЗ «О безопасности»;</w:t>
            </w:r>
          </w:p>
          <w:p w:rsidR="00375A87" w:rsidRPr="00375A87" w:rsidRDefault="0051315A" w:rsidP="0051315A">
            <w:pPr>
              <w:shd w:val="clear" w:color="auto" w:fill="FFFFFF"/>
              <w:rPr>
                <w:color w:val="181818"/>
              </w:rPr>
            </w:pPr>
            <w:r>
              <w:rPr>
                <w:color w:val="181818"/>
              </w:rPr>
              <w:t xml:space="preserve">б) </w:t>
            </w:r>
            <w:r w:rsidR="00375A87" w:rsidRPr="00375A87">
              <w:rPr>
                <w:color w:val="181818"/>
              </w:rPr>
              <w:t>ФЗ «Об обороне»;</w:t>
            </w:r>
          </w:p>
          <w:p w:rsidR="0051315A" w:rsidRDefault="0051315A" w:rsidP="0051315A">
            <w:pPr>
              <w:shd w:val="clear" w:color="auto" w:fill="FFFFFF"/>
              <w:rPr>
                <w:color w:val="181818"/>
              </w:rPr>
            </w:pPr>
            <w:r>
              <w:rPr>
                <w:color w:val="181818"/>
              </w:rPr>
              <w:t xml:space="preserve">в) </w:t>
            </w:r>
            <w:r w:rsidR="00375A87" w:rsidRPr="00375A87">
              <w:rPr>
                <w:color w:val="181818"/>
              </w:rPr>
              <w:t>ФЗ «О гражданской обороне»;</w:t>
            </w:r>
          </w:p>
          <w:p w:rsidR="00DE69C8" w:rsidRPr="0051315A" w:rsidRDefault="0051315A" w:rsidP="0051315A">
            <w:pPr>
              <w:shd w:val="clear" w:color="auto" w:fill="FFFFFF"/>
              <w:rPr>
                <w:color w:val="181818"/>
              </w:rPr>
            </w:pPr>
            <w:r>
              <w:rPr>
                <w:color w:val="181818"/>
              </w:rPr>
              <w:t xml:space="preserve">г) </w:t>
            </w:r>
            <w:r w:rsidR="00375A87" w:rsidRPr="00375A87">
              <w:rPr>
                <w:color w:val="181818"/>
              </w:rPr>
              <w:t>ФЗ «О защите населения и территорий от чрезвычайных ситуаций природного и техногенного характера»;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C8" w:rsidRDefault="00382D8A" w:rsidP="00C42EE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C8" w:rsidRDefault="00DE69C8" w:rsidP="00C42EE5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DE69C8" w:rsidRPr="00463D0A" w:rsidTr="00D3449F">
        <w:trPr>
          <w:trHeight w:val="7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C8" w:rsidRPr="00463D0A" w:rsidRDefault="00DE69C8" w:rsidP="00C42EE5">
            <w:pPr>
              <w:numPr>
                <w:ilvl w:val="0"/>
                <w:numId w:val="1"/>
              </w:numPr>
              <w:spacing w:after="200" w:line="360" w:lineRule="auto"/>
              <w:ind w:left="0" w:firstLine="0"/>
              <w:jc w:val="right"/>
              <w:rPr>
                <w:lang w:eastAsia="en-US"/>
              </w:rPr>
            </w:pPr>
          </w:p>
        </w:tc>
        <w:tc>
          <w:tcPr>
            <w:tcW w:w="3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87" w:rsidRPr="0051315A" w:rsidRDefault="00375A87" w:rsidP="00375A87">
            <w:pPr>
              <w:ind w:left="360" w:hanging="360"/>
              <w:jc w:val="both"/>
              <w:rPr>
                <w:color w:val="000000"/>
              </w:rPr>
            </w:pPr>
            <w:r w:rsidRPr="0051315A">
              <w:rPr>
                <w:b/>
                <w:bCs/>
                <w:color w:val="000000"/>
              </w:rPr>
              <w:t>В каком году вступила в силу  Конституция РФ?</w:t>
            </w:r>
          </w:p>
          <w:p w:rsidR="00375A87" w:rsidRPr="0051315A" w:rsidRDefault="00375A87" w:rsidP="00375A87">
            <w:pPr>
              <w:ind w:left="360" w:hanging="360"/>
              <w:jc w:val="both"/>
              <w:rPr>
                <w:color w:val="000000"/>
              </w:rPr>
            </w:pPr>
            <w:r w:rsidRPr="0051315A">
              <w:rPr>
                <w:color w:val="000000"/>
              </w:rPr>
              <w:t>а) 5 ноября 1991г;                   </w:t>
            </w:r>
          </w:p>
          <w:p w:rsidR="00375A87" w:rsidRPr="0051315A" w:rsidRDefault="00375A87" w:rsidP="00375A87">
            <w:pPr>
              <w:ind w:left="360" w:hanging="360"/>
              <w:jc w:val="both"/>
              <w:rPr>
                <w:color w:val="000000"/>
              </w:rPr>
            </w:pPr>
            <w:r w:rsidRPr="0051315A">
              <w:rPr>
                <w:color w:val="000000"/>
              </w:rPr>
              <w:t>б) 18 августа 1990 г;  </w:t>
            </w:r>
          </w:p>
          <w:p w:rsidR="00375A87" w:rsidRPr="0051315A" w:rsidRDefault="00375A87" w:rsidP="00375A87">
            <w:pPr>
              <w:ind w:left="360" w:hanging="360"/>
              <w:jc w:val="both"/>
              <w:rPr>
                <w:color w:val="000000"/>
              </w:rPr>
            </w:pPr>
            <w:r w:rsidRPr="0051315A">
              <w:rPr>
                <w:color w:val="000000"/>
                <w:shd w:val="clear" w:color="auto" w:fill="FFFFFF" w:themeFill="background1"/>
              </w:rPr>
              <w:t>в) 25 декабря 1993 г;</w:t>
            </w:r>
            <w:r w:rsidRPr="0051315A">
              <w:rPr>
                <w:color w:val="000000"/>
              </w:rPr>
              <w:t>             </w:t>
            </w:r>
          </w:p>
          <w:p w:rsidR="00DE69C8" w:rsidRPr="00375A87" w:rsidRDefault="00375A87" w:rsidP="00375A87">
            <w:pPr>
              <w:ind w:left="360" w:hanging="360"/>
              <w:jc w:val="both"/>
              <w:rPr>
                <w:color w:val="000000"/>
                <w:sz w:val="19"/>
                <w:szCs w:val="19"/>
              </w:rPr>
            </w:pPr>
            <w:r w:rsidRPr="0051315A">
              <w:rPr>
                <w:color w:val="000000"/>
              </w:rPr>
              <w:t>г) 25 декабря 1997 года.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C8" w:rsidRDefault="00382D8A" w:rsidP="00C42EE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C8" w:rsidRDefault="00DE69C8" w:rsidP="00C42EE5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963599" w:rsidRPr="00463D0A" w:rsidTr="00D3449F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99" w:rsidRPr="00463D0A" w:rsidRDefault="00963599" w:rsidP="00924A3C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b/>
                <w:spacing w:val="20"/>
                <w:lang w:eastAsia="en-US"/>
              </w:rPr>
              <w:t>Опр</w:t>
            </w:r>
            <w:r w:rsidRPr="0066588C">
              <w:rPr>
                <w:b/>
                <w:spacing w:val="20"/>
                <w:lang w:eastAsia="en-US"/>
              </w:rPr>
              <w:t>еделите все правильные ответы</w:t>
            </w:r>
          </w:p>
        </w:tc>
      </w:tr>
      <w:tr w:rsidR="00963599" w:rsidRPr="00463D0A" w:rsidTr="00D3449F">
        <w:trPr>
          <w:trHeight w:val="983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99" w:rsidRPr="00463D0A" w:rsidRDefault="00963599" w:rsidP="00C42EE5">
            <w:pPr>
              <w:numPr>
                <w:ilvl w:val="0"/>
                <w:numId w:val="1"/>
              </w:numPr>
              <w:spacing w:after="200" w:line="360" w:lineRule="auto"/>
              <w:ind w:left="0" w:firstLine="0"/>
              <w:jc w:val="right"/>
              <w:rPr>
                <w:lang w:eastAsia="en-US"/>
              </w:rPr>
            </w:pPr>
          </w:p>
        </w:tc>
        <w:tc>
          <w:tcPr>
            <w:tcW w:w="3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99" w:rsidRPr="00022433" w:rsidRDefault="00963599" w:rsidP="007D364F">
            <w:pPr>
              <w:spacing w:line="276" w:lineRule="auto"/>
              <w:ind w:left="7"/>
              <w:rPr>
                <w:b/>
              </w:rPr>
            </w:pPr>
            <w:r w:rsidRPr="00022433">
              <w:rPr>
                <w:b/>
              </w:rPr>
              <w:t xml:space="preserve">За какие преступления подлежат уголовной ответственности лица, достигшие 14 лет? </w:t>
            </w:r>
          </w:p>
          <w:p w:rsidR="00963599" w:rsidRDefault="00963599" w:rsidP="007D364F">
            <w:pPr>
              <w:spacing w:line="276" w:lineRule="auto"/>
              <w:ind w:left="7"/>
            </w:pPr>
            <w:r>
              <w:t xml:space="preserve">а) ст. 205. «Террористический акт»; </w:t>
            </w:r>
          </w:p>
          <w:p w:rsidR="00963599" w:rsidRDefault="00963599" w:rsidP="007D364F">
            <w:pPr>
              <w:spacing w:line="276" w:lineRule="auto"/>
              <w:ind w:left="7"/>
            </w:pPr>
            <w:r>
              <w:t xml:space="preserve">б) ст. 209. «Бандитизм»; </w:t>
            </w:r>
          </w:p>
          <w:p w:rsidR="00963599" w:rsidRDefault="00963599" w:rsidP="007D364F">
            <w:pPr>
              <w:spacing w:line="276" w:lineRule="auto"/>
              <w:ind w:left="7"/>
            </w:pPr>
            <w:r>
              <w:t xml:space="preserve">в) ст. 210. «Организация преступного сообщества (преступной организации) или участие в нём (ней)»; </w:t>
            </w:r>
          </w:p>
          <w:p w:rsidR="00963599" w:rsidRPr="00D3449F" w:rsidRDefault="00963599" w:rsidP="007D364F">
            <w:pPr>
              <w:spacing w:line="276" w:lineRule="auto"/>
              <w:ind w:left="7"/>
              <w:rPr>
                <w:b/>
                <w:bCs/>
                <w:i/>
              </w:rPr>
            </w:pPr>
            <w:r>
              <w:t>г) ст. 207. «Заведомо ложное сообщение об акте терроризма».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99" w:rsidRDefault="00382D8A" w:rsidP="00C42EE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99" w:rsidRPr="00463D0A" w:rsidRDefault="00963599" w:rsidP="00C42EE5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963599" w:rsidRPr="00463D0A" w:rsidTr="009C7AC7">
        <w:trPr>
          <w:trHeight w:val="1711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99" w:rsidRPr="00463D0A" w:rsidRDefault="00963599" w:rsidP="00C42EE5">
            <w:pPr>
              <w:numPr>
                <w:ilvl w:val="0"/>
                <w:numId w:val="1"/>
              </w:numPr>
              <w:spacing w:after="200" w:line="360" w:lineRule="auto"/>
              <w:ind w:left="0" w:firstLine="0"/>
              <w:jc w:val="right"/>
              <w:rPr>
                <w:lang w:eastAsia="en-US"/>
              </w:rPr>
            </w:pPr>
          </w:p>
        </w:tc>
        <w:tc>
          <w:tcPr>
            <w:tcW w:w="3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99" w:rsidRPr="007D364F" w:rsidRDefault="00963599" w:rsidP="00D3449F">
            <w:pPr>
              <w:spacing w:line="360" w:lineRule="auto"/>
              <w:ind w:left="7"/>
              <w:jc w:val="both"/>
              <w:rPr>
                <w:b/>
              </w:rPr>
            </w:pPr>
            <w:r w:rsidRPr="007D364F">
              <w:rPr>
                <w:b/>
              </w:rPr>
              <w:t>Выделит</w:t>
            </w:r>
            <w:r w:rsidR="007D364F">
              <w:rPr>
                <w:b/>
              </w:rPr>
              <w:t>е режимы функционирования РСЧС:</w:t>
            </w:r>
          </w:p>
          <w:p w:rsidR="00963599" w:rsidRDefault="00963599" w:rsidP="007D364F">
            <w:pPr>
              <w:spacing w:line="276" w:lineRule="auto"/>
              <w:ind w:left="7"/>
              <w:jc w:val="both"/>
            </w:pPr>
            <w:r>
              <w:t xml:space="preserve">а) постоянной готовности; </w:t>
            </w:r>
          </w:p>
          <w:p w:rsidR="00963599" w:rsidRDefault="00963599" w:rsidP="007D364F">
            <w:pPr>
              <w:spacing w:line="276" w:lineRule="auto"/>
              <w:ind w:left="7"/>
              <w:jc w:val="both"/>
            </w:pPr>
            <w:r>
              <w:t xml:space="preserve">б) повседневной деятельности; </w:t>
            </w:r>
          </w:p>
          <w:p w:rsidR="00963599" w:rsidRDefault="00963599" w:rsidP="007D364F">
            <w:pPr>
              <w:spacing w:line="276" w:lineRule="auto"/>
              <w:ind w:left="7"/>
              <w:jc w:val="both"/>
            </w:pPr>
            <w:r>
              <w:t xml:space="preserve">в) повышенной готовности; </w:t>
            </w:r>
          </w:p>
          <w:p w:rsidR="00963599" w:rsidRPr="00D3449F" w:rsidRDefault="00963599" w:rsidP="007D364F">
            <w:pPr>
              <w:spacing w:line="276" w:lineRule="auto"/>
              <w:ind w:left="7"/>
              <w:jc w:val="both"/>
              <w:rPr>
                <w:b/>
                <w:bCs/>
                <w:i/>
              </w:rPr>
            </w:pPr>
            <w:r>
              <w:t>г) усиленной деятельности.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99" w:rsidRDefault="00382D8A" w:rsidP="00C42EE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99" w:rsidRPr="00463D0A" w:rsidRDefault="00963599" w:rsidP="00C42EE5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963599" w:rsidRPr="00463D0A" w:rsidTr="00924A3C">
        <w:trPr>
          <w:trHeight w:val="141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99" w:rsidRPr="00463D0A" w:rsidRDefault="00963599" w:rsidP="00C42EE5">
            <w:pPr>
              <w:numPr>
                <w:ilvl w:val="0"/>
                <w:numId w:val="1"/>
              </w:numPr>
              <w:spacing w:after="200" w:line="360" w:lineRule="auto"/>
              <w:ind w:left="0" w:firstLine="0"/>
              <w:jc w:val="right"/>
              <w:rPr>
                <w:lang w:eastAsia="en-US"/>
              </w:rPr>
            </w:pPr>
          </w:p>
        </w:tc>
        <w:tc>
          <w:tcPr>
            <w:tcW w:w="3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99" w:rsidRPr="007D364F" w:rsidRDefault="00963599" w:rsidP="007D364F">
            <w:pPr>
              <w:spacing w:line="276" w:lineRule="auto"/>
              <w:ind w:left="7"/>
              <w:rPr>
                <w:b/>
              </w:rPr>
            </w:pPr>
            <w:r w:rsidRPr="007D364F">
              <w:rPr>
                <w:b/>
              </w:rPr>
              <w:t xml:space="preserve">Отметьте заболевания, передающиеся воздушно-капельным путем: </w:t>
            </w:r>
          </w:p>
          <w:p w:rsidR="00963599" w:rsidRDefault="00963599" w:rsidP="007D364F">
            <w:pPr>
              <w:spacing w:line="276" w:lineRule="auto"/>
              <w:ind w:left="7"/>
            </w:pPr>
            <w:r>
              <w:t>а) Ветряная оспа</w:t>
            </w:r>
          </w:p>
          <w:p w:rsidR="00963599" w:rsidRDefault="00963599" w:rsidP="007D364F">
            <w:pPr>
              <w:spacing w:line="276" w:lineRule="auto"/>
              <w:ind w:left="7"/>
            </w:pPr>
            <w:r>
              <w:t xml:space="preserve">б) ВИЧ-инфекция </w:t>
            </w:r>
          </w:p>
          <w:p w:rsidR="00963599" w:rsidRDefault="00963599" w:rsidP="007D364F">
            <w:pPr>
              <w:spacing w:line="276" w:lineRule="auto"/>
              <w:ind w:left="7"/>
            </w:pPr>
            <w:r>
              <w:t xml:space="preserve">в) Токсоплазмоз </w:t>
            </w:r>
          </w:p>
          <w:p w:rsidR="00963599" w:rsidRDefault="00963599" w:rsidP="007D364F">
            <w:pPr>
              <w:spacing w:line="276" w:lineRule="auto"/>
              <w:ind w:left="7"/>
            </w:pPr>
            <w:r>
              <w:t xml:space="preserve">г) Холера </w:t>
            </w:r>
          </w:p>
          <w:p w:rsidR="00963599" w:rsidRPr="007D364F" w:rsidRDefault="00963599" w:rsidP="007D364F">
            <w:pPr>
              <w:spacing w:line="276" w:lineRule="auto"/>
              <w:ind w:left="7"/>
            </w:pPr>
            <w:proofErr w:type="spellStart"/>
            <w:r>
              <w:t>д</w:t>
            </w:r>
            <w:proofErr w:type="spellEnd"/>
            <w:r>
              <w:t xml:space="preserve">) Корь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99" w:rsidRDefault="00382D8A" w:rsidP="00C42EE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99" w:rsidRPr="00463D0A" w:rsidRDefault="00963599" w:rsidP="00C42EE5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963599" w:rsidRPr="00463D0A" w:rsidTr="009C7AC7">
        <w:trPr>
          <w:trHeight w:val="1711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99" w:rsidRPr="00463D0A" w:rsidRDefault="00963599" w:rsidP="00C42EE5">
            <w:pPr>
              <w:numPr>
                <w:ilvl w:val="0"/>
                <w:numId w:val="1"/>
              </w:numPr>
              <w:spacing w:after="200" w:line="360" w:lineRule="auto"/>
              <w:ind w:left="0" w:firstLine="0"/>
              <w:jc w:val="right"/>
              <w:rPr>
                <w:lang w:eastAsia="en-US"/>
              </w:rPr>
            </w:pPr>
          </w:p>
        </w:tc>
        <w:tc>
          <w:tcPr>
            <w:tcW w:w="3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99" w:rsidRPr="007D364F" w:rsidRDefault="00963599" w:rsidP="007D364F">
            <w:pPr>
              <w:spacing w:line="276" w:lineRule="auto"/>
              <w:ind w:left="7"/>
              <w:rPr>
                <w:b/>
              </w:rPr>
            </w:pPr>
            <w:r w:rsidRPr="007D364F">
              <w:rPr>
                <w:b/>
              </w:rPr>
              <w:t>Что из нижеперечисленного является основанием для прекращения сердечно-лёгочной реанимации?</w:t>
            </w:r>
          </w:p>
          <w:p w:rsidR="00963599" w:rsidRDefault="00963599" w:rsidP="007D364F">
            <w:pPr>
              <w:spacing w:line="276" w:lineRule="auto"/>
              <w:ind w:left="7"/>
            </w:pPr>
            <w:r>
              <w:t xml:space="preserve"> а) отсутствие признаков жизни по истечении 4–6 минут реанимации;</w:t>
            </w:r>
          </w:p>
          <w:p w:rsidR="00963599" w:rsidRDefault="00963599" w:rsidP="007D364F">
            <w:pPr>
              <w:spacing w:line="276" w:lineRule="auto"/>
              <w:ind w:left="7"/>
            </w:pPr>
            <w:r>
              <w:t xml:space="preserve"> б) появление признаков жизни; </w:t>
            </w:r>
          </w:p>
          <w:p w:rsidR="00963599" w:rsidRDefault="00963599" w:rsidP="007D364F">
            <w:pPr>
              <w:spacing w:line="276" w:lineRule="auto"/>
              <w:ind w:left="7"/>
            </w:pPr>
            <w:r>
              <w:t xml:space="preserve">в) прибытие скорой медицинской помощи; </w:t>
            </w:r>
          </w:p>
          <w:p w:rsidR="00963599" w:rsidRPr="00D3449F" w:rsidRDefault="00963599" w:rsidP="007D364F">
            <w:pPr>
              <w:spacing w:line="276" w:lineRule="auto"/>
              <w:ind w:left="7"/>
              <w:rPr>
                <w:b/>
                <w:bCs/>
                <w:i/>
              </w:rPr>
            </w:pPr>
            <w:r>
              <w:t>г) перелом 2–3-х рёбер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99" w:rsidRDefault="00382D8A" w:rsidP="00C42EE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99" w:rsidRPr="00463D0A" w:rsidRDefault="00963599" w:rsidP="00C42EE5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963599" w:rsidRPr="00463D0A" w:rsidTr="009C7AC7">
        <w:trPr>
          <w:trHeight w:val="1711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99" w:rsidRPr="00463D0A" w:rsidRDefault="00963599" w:rsidP="00C42EE5">
            <w:pPr>
              <w:numPr>
                <w:ilvl w:val="0"/>
                <w:numId w:val="1"/>
              </w:numPr>
              <w:spacing w:after="200" w:line="360" w:lineRule="auto"/>
              <w:ind w:left="0" w:firstLine="0"/>
              <w:jc w:val="right"/>
              <w:rPr>
                <w:lang w:eastAsia="en-US"/>
              </w:rPr>
            </w:pPr>
          </w:p>
        </w:tc>
        <w:tc>
          <w:tcPr>
            <w:tcW w:w="3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99" w:rsidRPr="007D364F" w:rsidRDefault="00963599" w:rsidP="007D364F">
            <w:pPr>
              <w:spacing w:line="276" w:lineRule="auto"/>
              <w:jc w:val="both"/>
              <w:rPr>
                <w:b/>
              </w:rPr>
            </w:pPr>
            <w:r w:rsidRPr="007D364F">
              <w:rPr>
                <w:b/>
              </w:rPr>
              <w:t xml:space="preserve">Уголовная и административная ответственность может наступить при работе в сети Интернет </w:t>
            </w:r>
            <w:proofErr w:type="gramStart"/>
            <w:r w:rsidRPr="007D364F">
              <w:rPr>
                <w:b/>
              </w:rPr>
              <w:t>за</w:t>
            </w:r>
            <w:proofErr w:type="gramEnd"/>
            <w:r w:rsidRPr="007D364F">
              <w:rPr>
                <w:b/>
              </w:rPr>
              <w:t xml:space="preserve">: </w:t>
            </w:r>
          </w:p>
          <w:p w:rsidR="00963599" w:rsidRDefault="00963599" w:rsidP="007D364F">
            <w:pPr>
              <w:spacing w:line="276" w:lineRule="auto"/>
              <w:jc w:val="both"/>
            </w:pPr>
            <w:r>
              <w:t xml:space="preserve">а) разглашение своих персональных данных; </w:t>
            </w:r>
          </w:p>
          <w:p w:rsidR="00963599" w:rsidRDefault="00963599" w:rsidP="007D364F">
            <w:pPr>
              <w:spacing w:line="276" w:lineRule="auto"/>
              <w:jc w:val="both"/>
            </w:pPr>
            <w:r>
              <w:t xml:space="preserve">б) увлечение азартными играми; </w:t>
            </w:r>
          </w:p>
          <w:p w:rsidR="00963599" w:rsidRDefault="007D364F" w:rsidP="007D364F">
            <w:pPr>
              <w:spacing w:line="276" w:lineRule="auto"/>
              <w:jc w:val="both"/>
            </w:pPr>
            <w:r>
              <w:t>в</w:t>
            </w:r>
            <w:proofErr w:type="gramStart"/>
            <w:r>
              <w:t>)</w:t>
            </w:r>
            <w:r w:rsidR="00963599">
              <w:t>и</w:t>
            </w:r>
            <w:proofErr w:type="gramEnd"/>
            <w:r w:rsidR="00963599">
              <w:t xml:space="preserve">спользование и распространение вредоносных компьютерных программ; </w:t>
            </w:r>
          </w:p>
          <w:p w:rsidR="00963599" w:rsidRDefault="00963599" w:rsidP="007D364F">
            <w:pPr>
              <w:spacing w:line="276" w:lineRule="auto"/>
              <w:jc w:val="both"/>
            </w:pPr>
            <w:r>
              <w:t xml:space="preserve">г) нарушение этических норм;  </w:t>
            </w:r>
          </w:p>
          <w:p w:rsidR="00963599" w:rsidRPr="00D3449F" w:rsidRDefault="007D364F" w:rsidP="007D364F">
            <w:pPr>
              <w:spacing w:line="276" w:lineRule="auto"/>
              <w:jc w:val="both"/>
              <w:rPr>
                <w:b/>
                <w:bCs/>
                <w:color w:val="000000" w:themeColor="text1"/>
                <w:shd w:val="clear" w:color="auto" w:fill="FFFFFF"/>
              </w:rPr>
            </w:pPr>
            <w:proofErr w:type="spellStart"/>
            <w:r>
              <w:t>д</w:t>
            </w:r>
            <w:proofErr w:type="spellEnd"/>
            <w:proofErr w:type="gramStart"/>
            <w:r>
              <w:t>)</w:t>
            </w:r>
            <w:r w:rsidR="00963599">
              <w:t>д</w:t>
            </w:r>
            <w:proofErr w:type="gramEnd"/>
            <w:r w:rsidR="00963599">
              <w:t>обычу чужой конфиденциальной компьютерной информации в обход системы защиты.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99" w:rsidRDefault="00382D8A" w:rsidP="00C42EE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99" w:rsidRPr="00463D0A" w:rsidRDefault="00963599" w:rsidP="00C42EE5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963599" w:rsidRPr="00463D0A" w:rsidTr="009C7AC7">
        <w:trPr>
          <w:trHeight w:val="418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99" w:rsidRPr="00463D0A" w:rsidRDefault="00963599" w:rsidP="007B5B7A">
            <w:pPr>
              <w:spacing w:after="200" w:line="360" w:lineRule="auto"/>
              <w:jc w:val="center"/>
              <w:rPr>
                <w:lang w:eastAsia="en-US"/>
              </w:rPr>
            </w:pPr>
          </w:p>
        </w:tc>
        <w:tc>
          <w:tcPr>
            <w:tcW w:w="3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99" w:rsidRPr="007B5B7A" w:rsidRDefault="00963599" w:rsidP="000A500F">
            <w:pPr>
              <w:ind w:left="7"/>
              <w:jc w:val="both"/>
              <w:rPr>
                <w:b/>
                <w:bCs/>
                <w:i/>
              </w:rPr>
            </w:pPr>
            <w:r>
              <w:rPr>
                <w:bCs/>
              </w:rPr>
              <w:t>ИТОГ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99" w:rsidRPr="00463D0A" w:rsidRDefault="00963599" w:rsidP="00C42EE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99" w:rsidRPr="00463D0A" w:rsidRDefault="00963599" w:rsidP="00C42EE5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</w:tbl>
    <w:p w:rsidR="00A62E38" w:rsidRDefault="00A62E38" w:rsidP="00DC38A8">
      <w:pPr>
        <w:shd w:val="clear" w:color="auto" w:fill="FFFFFF"/>
        <w:rPr>
          <w:b/>
          <w:bCs/>
          <w:color w:val="000000"/>
          <w:sz w:val="28"/>
        </w:rPr>
      </w:pPr>
    </w:p>
    <w:sectPr w:rsidR="00A62E38" w:rsidSect="005562C4">
      <w:pgSz w:w="11900" w:h="16840"/>
      <w:pgMar w:top="567" w:right="56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1BA3"/>
    <w:multiLevelType w:val="multilevel"/>
    <w:tmpl w:val="D6982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5C794F"/>
    <w:multiLevelType w:val="hybridMultilevel"/>
    <w:tmpl w:val="FC667A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C0A30"/>
    <w:multiLevelType w:val="hybridMultilevel"/>
    <w:tmpl w:val="FD4CD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606E4"/>
    <w:multiLevelType w:val="multilevel"/>
    <w:tmpl w:val="2E8C1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A055A0"/>
    <w:multiLevelType w:val="multilevel"/>
    <w:tmpl w:val="2CE82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BA392E"/>
    <w:multiLevelType w:val="hybridMultilevel"/>
    <w:tmpl w:val="73064EFE"/>
    <w:lvl w:ilvl="0" w:tplc="EE027D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A0A57"/>
    <w:multiLevelType w:val="hybridMultilevel"/>
    <w:tmpl w:val="FFA85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8003EA"/>
    <w:multiLevelType w:val="multilevel"/>
    <w:tmpl w:val="AEB25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E8773B"/>
    <w:multiLevelType w:val="multilevel"/>
    <w:tmpl w:val="EB28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FF46DB"/>
    <w:multiLevelType w:val="multilevel"/>
    <w:tmpl w:val="F086E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B50574"/>
    <w:multiLevelType w:val="hybridMultilevel"/>
    <w:tmpl w:val="B2DAE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4C28D8"/>
    <w:multiLevelType w:val="hybridMultilevel"/>
    <w:tmpl w:val="FD7E6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A35E8F"/>
    <w:multiLevelType w:val="multilevel"/>
    <w:tmpl w:val="96B2D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73781C"/>
    <w:multiLevelType w:val="multilevel"/>
    <w:tmpl w:val="448C0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D83843"/>
    <w:multiLevelType w:val="multilevel"/>
    <w:tmpl w:val="5C1E4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9F4CE8"/>
    <w:multiLevelType w:val="hybridMultilevel"/>
    <w:tmpl w:val="527251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04252DF"/>
    <w:multiLevelType w:val="multilevel"/>
    <w:tmpl w:val="FC7A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1E2E7B"/>
    <w:multiLevelType w:val="multilevel"/>
    <w:tmpl w:val="B9B01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351492"/>
    <w:multiLevelType w:val="multilevel"/>
    <w:tmpl w:val="96D29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"/>
  </w:num>
  <w:num w:numId="4">
    <w:abstractNumId w:val="8"/>
  </w:num>
  <w:num w:numId="5">
    <w:abstractNumId w:val="18"/>
  </w:num>
  <w:num w:numId="6">
    <w:abstractNumId w:val="16"/>
  </w:num>
  <w:num w:numId="7">
    <w:abstractNumId w:val="14"/>
  </w:num>
  <w:num w:numId="8">
    <w:abstractNumId w:val="7"/>
  </w:num>
  <w:num w:numId="9">
    <w:abstractNumId w:val="13"/>
  </w:num>
  <w:num w:numId="10">
    <w:abstractNumId w:val="12"/>
  </w:num>
  <w:num w:numId="11">
    <w:abstractNumId w:val="0"/>
  </w:num>
  <w:num w:numId="12">
    <w:abstractNumId w:val="3"/>
  </w:num>
  <w:num w:numId="13">
    <w:abstractNumId w:val="4"/>
  </w:num>
  <w:num w:numId="14">
    <w:abstractNumId w:val="9"/>
  </w:num>
  <w:num w:numId="15">
    <w:abstractNumId w:val="15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</w:num>
  <w:num w:numId="19">
    <w:abstractNumId w:val="5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00A"/>
    <w:rsid w:val="00014193"/>
    <w:rsid w:val="00014752"/>
    <w:rsid w:val="00022433"/>
    <w:rsid w:val="000473BD"/>
    <w:rsid w:val="000729D9"/>
    <w:rsid w:val="0009168E"/>
    <w:rsid w:val="000A500F"/>
    <w:rsid w:val="000D1E60"/>
    <w:rsid w:val="000D4709"/>
    <w:rsid w:val="0017616D"/>
    <w:rsid w:val="002805B1"/>
    <w:rsid w:val="002C4E09"/>
    <w:rsid w:val="002F1D87"/>
    <w:rsid w:val="002F1E82"/>
    <w:rsid w:val="00332824"/>
    <w:rsid w:val="00365E26"/>
    <w:rsid w:val="00370E93"/>
    <w:rsid w:val="00375A87"/>
    <w:rsid w:val="00382D8A"/>
    <w:rsid w:val="00391D0C"/>
    <w:rsid w:val="003940EC"/>
    <w:rsid w:val="00411652"/>
    <w:rsid w:val="0045092B"/>
    <w:rsid w:val="00463D0A"/>
    <w:rsid w:val="004A2A35"/>
    <w:rsid w:val="0051315A"/>
    <w:rsid w:val="005562C4"/>
    <w:rsid w:val="0061110A"/>
    <w:rsid w:val="0061313E"/>
    <w:rsid w:val="00630B2C"/>
    <w:rsid w:val="00637086"/>
    <w:rsid w:val="00670960"/>
    <w:rsid w:val="0073497F"/>
    <w:rsid w:val="0073600C"/>
    <w:rsid w:val="0075400A"/>
    <w:rsid w:val="00757660"/>
    <w:rsid w:val="00771995"/>
    <w:rsid w:val="007B5B7A"/>
    <w:rsid w:val="007D364F"/>
    <w:rsid w:val="007D6688"/>
    <w:rsid w:val="007E52EA"/>
    <w:rsid w:val="008047C8"/>
    <w:rsid w:val="0086643F"/>
    <w:rsid w:val="0087358B"/>
    <w:rsid w:val="00875021"/>
    <w:rsid w:val="008A6D66"/>
    <w:rsid w:val="008C35FB"/>
    <w:rsid w:val="008C4FCA"/>
    <w:rsid w:val="0091066E"/>
    <w:rsid w:val="00924A3C"/>
    <w:rsid w:val="00963599"/>
    <w:rsid w:val="00975C23"/>
    <w:rsid w:val="00975DD0"/>
    <w:rsid w:val="009934A4"/>
    <w:rsid w:val="009C7AC7"/>
    <w:rsid w:val="00A30982"/>
    <w:rsid w:val="00A62E38"/>
    <w:rsid w:val="00A661E4"/>
    <w:rsid w:val="00A92DEE"/>
    <w:rsid w:val="00AC4E6E"/>
    <w:rsid w:val="00B25573"/>
    <w:rsid w:val="00B64C48"/>
    <w:rsid w:val="00B75F7D"/>
    <w:rsid w:val="00BA2C61"/>
    <w:rsid w:val="00BB104F"/>
    <w:rsid w:val="00BC5738"/>
    <w:rsid w:val="00BE153B"/>
    <w:rsid w:val="00BF4806"/>
    <w:rsid w:val="00BF5612"/>
    <w:rsid w:val="00C14595"/>
    <w:rsid w:val="00C7779E"/>
    <w:rsid w:val="00CD6E2E"/>
    <w:rsid w:val="00D3449F"/>
    <w:rsid w:val="00DC38A8"/>
    <w:rsid w:val="00DD295A"/>
    <w:rsid w:val="00DE69C8"/>
    <w:rsid w:val="00E16CFC"/>
    <w:rsid w:val="00EA30B5"/>
    <w:rsid w:val="00EA5021"/>
    <w:rsid w:val="00EC7013"/>
    <w:rsid w:val="00F92C54"/>
    <w:rsid w:val="00FF0343"/>
    <w:rsid w:val="00FF5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D66"/>
    <w:rPr>
      <w:rFonts w:ascii="Times New Roman" w:eastAsia="Times New Roman" w:hAnsi="Times New Roman" w:cs="Times New Roman"/>
      <w:lang w:eastAsia="ru-RU"/>
    </w:rPr>
  </w:style>
  <w:style w:type="paragraph" w:styleId="3">
    <w:name w:val="heading 3"/>
    <w:basedOn w:val="1"/>
    <w:next w:val="1"/>
    <w:link w:val="30"/>
    <w:semiHidden/>
    <w:unhideWhenUsed/>
    <w:qFormat/>
    <w:rsid w:val="00FF5D17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5400A"/>
    <w:pPr>
      <w:widowControl w:val="0"/>
      <w:autoSpaceDE w:val="0"/>
      <w:autoSpaceDN w:val="0"/>
      <w:adjustRightInd w:val="0"/>
      <w:ind w:firstLine="720"/>
      <w:jc w:val="both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75400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7540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75400A"/>
    <w:pPr>
      <w:spacing w:before="100" w:beforeAutospacing="1" w:after="100" w:afterAutospacing="1"/>
    </w:pPr>
  </w:style>
  <w:style w:type="character" w:customStyle="1" w:styleId="c1">
    <w:name w:val="c1"/>
    <w:basedOn w:val="a0"/>
    <w:rsid w:val="0075400A"/>
  </w:style>
  <w:style w:type="character" w:customStyle="1" w:styleId="c6">
    <w:name w:val="c6"/>
    <w:basedOn w:val="a0"/>
    <w:rsid w:val="0075400A"/>
  </w:style>
  <w:style w:type="character" w:styleId="a6">
    <w:name w:val="Strong"/>
    <w:basedOn w:val="a0"/>
    <w:uiPriority w:val="22"/>
    <w:qFormat/>
    <w:rsid w:val="0075400A"/>
    <w:rPr>
      <w:b/>
      <w:bCs/>
    </w:rPr>
  </w:style>
  <w:style w:type="paragraph" w:styleId="a7">
    <w:name w:val="List Paragraph"/>
    <w:basedOn w:val="a"/>
    <w:uiPriority w:val="34"/>
    <w:qFormat/>
    <w:rsid w:val="008A6D66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7D6688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F92C5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2C5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FF5D17"/>
    <w:rPr>
      <w:rFonts w:ascii="Arial" w:eastAsia="Times New Roman" w:hAnsi="Arial" w:cs="Arial"/>
      <w:color w:val="434343"/>
      <w:sz w:val="28"/>
      <w:szCs w:val="28"/>
      <w:lang w:eastAsia="ru-RU"/>
    </w:rPr>
  </w:style>
  <w:style w:type="paragraph" w:customStyle="1" w:styleId="1">
    <w:name w:val="Обычный1"/>
    <w:rsid w:val="00FF5D17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eastAsia="ru-RU"/>
    </w:rPr>
  </w:style>
  <w:style w:type="character" w:customStyle="1" w:styleId="c2">
    <w:name w:val="c2"/>
    <w:basedOn w:val="a0"/>
    <w:rsid w:val="0087358B"/>
  </w:style>
  <w:style w:type="paragraph" w:styleId="2">
    <w:name w:val="Quote"/>
    <w:basedOn w:val="a"/>
    <w:next w:val="a"/>
    <w:link w:val="20"/>
    <w:uiPriority w:val="29"/>
    <w:qFormat/>
    <w:rsid w:val="0051315A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51315A"/>
    <w:rPr>
      <w:rFonts w:ascii="Times New Roman" w:eastAsia="Times New Roman" w:hAnsi="Times New Roman" w:cs="Times New Roman"/>
      <w:i/>
      <w:iCs/>
      <w:color w:val="000000" w:themeColor="tex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9F11F1-0E9D-4D21-99EC-C068C5AFE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7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Ранис Идрисов</dc:creator>
  <cp:lastModifiedBy>Asus</cp:lastModifiedBy>
  <cp:revision>8</cp:revision>
  <cp:lastPrinted>2021-09-28T04:57:00Z</cp:lastPrinted>
  <dcterms:created xsi:type="dcterms:W3CDTF">2024-09-07T18:51:00Z</dcterms:created>
  <dcterms:modified xsi:type="dcterms:W3CDTF">2024-09-08T03:36:00Z</dcterms:modified>
</cp:coreProperties>
</file>