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32" w:rsidRPr="006E2D45" w:rsidRDefault="00A63F01">
      <w:pPr>
        <w:pStyle w:val="ConsPlusNormal"/>
        <w:jc w:val="both"/>
      </w:pPr>
      <w:r w:rsidRPr="006E2D45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7pt" o:ole="">
            <v:imagedata r:id="rId6" o:title=""/>
          </v:shape>
          <o:OLEObject Type="Embed" ProgID="AcroExch.Document.7" ShapeID="_x0000_i1025" DrawAspect="Content" ObjectID="_1488526015" r:id="rId7"/>
        </w:object>
      </w: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right"/>
        <w:outlineLvl w:val="0"/>
      </w:pPr>
      <w:bookmarkStart w:id="0" w:name="Par26"/>
      <w:bookmarkEnd w:id="0"/>
      <w:r>
        <w:t>Приложение</w:t>
      </w:r>
    </w:p>
    <w:p w:rsidR="00317D32" w:rsidRDefault="00317D32">
      <w:pPr>
        <w:pStyle w:val="ConsPlusNormal"/>
        <w:jc w:val="right"/>
      </w:pPr>
      <w:r>
        <w:t>к Постановлению</w:t>
      </w:r>
    </w:p>
    <w:p w:rsidR="00317D32" w:rsidRDefault="00317D32">
      <w:pPr>
        <w:pStyle w:val="ConsPlusNormal"/>
        <w:jc w:val="right"/>
      </w:pPr>
      <w:r>
        <w:t>администрации г. Канска</w:t>
      </w:r>
    </w:p>
    <w:p w:rsidR="00317D32" w:rsidRDefault="00317D32">
      <w:pPr>
        <w:pStyle w:val="ConsPlusNormal"/>
        <w:jc w:val="right"/>
      </w:pPr>
      <w:r>
        <w:t>от 7 апреля 2014 г. N 503</w:t>
      </w: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center"/>
      </w:pPr>
      <w:bookmarkStart w:id="1" w:name="Par31"/>
      <w:bookmarkEnd w:id="1"/>
      <w:r>
        <w:t>ПЕРСОНАЛЬНЫЙ СОСТАВ</w:t>
      </w:r>
    </w:p>
    <w:p w:rsidR="00317D32" w:rsidRDefault="00317D32">
      <w:pPr>
        <w:pStyle w:val="ConsPlusNormal"/>
        <w:jc w:val="center"/>
      </w:pPr>
      <w:r>
        <w:t>МУНИЦИПАЛЬНОГО СОВЕТА ПО ОБЩЕМУ ОБРАЗОВАНИЮ АДМИНИСТРАЦИИ</w:t>
      </w:r>
    </w:p>
    <w:p w:rsidR="00317D32" w:rsidRDefault="00317D32">
      <w:pPr>
        <w:pStyle w:val="ConsPlusNormal"/>
        <w:jc w:val="center"/>
      </w:pPr>
      <w:r>
        <w:t>ГОРОДА КАНСКА</w:t>
      </w:r>
    </w:p>
    <w:p w:rsidR="00317D32" w:rsidRDefault="00317D32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37"/>
        <w:gridCol w:w="2279"/>
        <w:gridCol w:w="4932"/>
        <w:gridCol w:w="1644"/>
      </w:tblGrid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  <w:jc w:val="center"/>
            </w:pPr>
            <w:r>
              <w:t>Фамилия, имя, отчество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  <w:jc w:val="center"/>
            </w:pPr>
            <w:r>
              <w:t>Представительство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  <w:jc w:val="center"/>
            </w:pPr>
            <w:r>
              <w:t>Статус в совете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Андреев Александр Львович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3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Григоревская Оксана Владимировна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муниципального казенного учреждения "Ресурсно-методический центр города Канска", по назначению руководителя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Князева Наталья Ивановна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Заместитель главы города по социальной политике; представитель администрации города Канска как учредителя муниципальных образовательных учреждений, входит в состав Совета по должности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Панов Андрей Петрович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Начальник Муниципального казенного учреждения "Управление образования администрации города Канска", входит в состав Совета по должности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Бурнусова Наталья Викторовна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гимназии N 4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Глушкова Нина Васильевна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11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Засемкова Светлана Викторовна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казенного общеобразовательного учреждения основной общеобразовательной школы N 8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Злобина Ирина Евгеньевна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2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lastRenderedPageBreak/>
              <w:t>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Иванова Елена Викторовна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7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Иконников Алексей Юрьевич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19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Ильин Дмитрий Владимирович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6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Имподистова Марина Алексеевна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3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Козлов Сергей Викторович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5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Малицкий Вячеслав Алексеевич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21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Перепечко Ольга Сергеевна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2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Печерская Маргарита Николаевна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21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Подоляк Светлана Геннадьевна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"Гимназия N 1"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Правдивцева Галина Ивановна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18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19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Рукосуева Елена Владимировна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лицея N 1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lastRenderedPageBreak/>
              <w:t>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Сивкова Ольга Валерьевна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15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Сидорова Евгения Владимировна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казенного общеобразовательного учреждения основной общеобразовательной школы N 22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Смирнова Татьяна Анатольевна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Председатель Канской территориальной (городской) организации профсоюза работников народного образования и науки РФ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Супрун Ольга Викторовна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лицея N 1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24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Толстова Эллина Александровна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3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Фукс Валентина Владимировна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"Гимназия N 1"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Цирис Виталий Ильич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бюджетного общеобразовательного учреждения средней общеобразовательной школы N 19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Шишкарева Олеся Геннадьевна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казенного общеобразовательного учреждения основной общеобразовательной школы N 17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Шкирмановская Лариса Евгеньевна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казенного общеобразовательного учреждения основной общеобразовательной школы N 20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29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Шумачкова Ольга Александровна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автономного общеобразовательного учреждения гимназии N 4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  <w:tr w:rsidR="00317D3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30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Шупилова Татьяна Васильевна (по согласованию)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Представитель от Управляющего совета Муниципального казенного общеобразовательного учреждения средней общеобразовательной школы N 9 г. Канска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17D32" w:rsidRDefault="00317D32">
            <w:pPr>
              <w:pStyle w:val="ConsPlusNormal"/>
            </w:pPr>
            <w:r>
              <w:t>участник</w:t>
            </w:r>
          </w:p>
        </w:tc>
      </w:tr>
    </w:tbl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right"/>
      </w:pPr>
      <w:r>
        <w:t>Начальник</w:t>
      </w:r>
    </w:p>
    <w:p w:rsidR="00317D32" w:rsidRDefault="00317D32">
      <w:pPr>
        <w:pStyle w:val="ConsPlusNormal"/>
        <w:jc w:val="right"/>
      </w:pPr>
      <w:r>
        <w:lastRenderedPageBreak/>
        <w:t>МКУ "УО администрации г. Канска"</w:t>
      </w:r>
    </w:p>
    <w:p w:rsidR="00317D32" w:rsidRDefault="00317D32">
      <w:pPr>
        <w:pStyle w:val="ConsPlusNormal"/>
        <w:jc w:val="right"/>
      </w:pPr>
      <w:r>
        <w:t>А.П.ПАНОВ</w:t>
      </w: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jc w:val="both"/>
      </w:pPr>
    </w:p>
    <w:p w:rsidR="00317D32" w:rsidRDefault="00317D32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sectPr w:rsidR="00317D32">
      <w:headerReference w:type="default" r:id="rId8"/>
      <w:footerReference w:type="default" r:id="rId9"/>
      <w:pgSz w:w="11906" w:h="16838"/>
      <w:pgMar w:top="1134" w:right="566" w:bottom="1134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142" w:rsidRDefault="00861142">
      <w:pPr>
        <w:spacing w:after="0" w:line="240" w:lineRule="auto"/>
      </w:pPr>
      <w:r>
        <w:separator/>
      </w:r>
    </w:p>
  </w:endnote>
  <w:endnote w:type="continuationSeparator" w:id="1">
    <w:p w:rsidR="00861142" w:rsidRDefault="0086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D32" w:rsidRDefault="00317D32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317D32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184568">
            <w:rPr>
              <w:rFonts w:ascii="Tahoma" w:hAnsi="Tahoma" w:cs="Tahoma"/>
              <w:noProof/>
              <w:sz w:val="20"/>
              <w:szCs w:val="20"/>
            </w:rPr>
            <w:t>5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184568">
            <w:rPr>
              <w:rFonts w:ascii="Tahoma" w:hAnsi="Tahoma" w:cs="Tahoma"/>
              <w:noProof/>
              <w:sz w:val="20"/>
              <w:szCs w:val="20"/>
            </w:rPr>
            <w:t>5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317D32" w:rsidRDefault="00317D3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142" w:rsidRDefault="00861142">
      <w:pPr>
        <w:spacing w:after="0" w:line="240" w:lineRule="auto"/>
      </w:pPr>
      <w:r>
        <w:separator/>
      </w:r>
    </w:p>
  </w:footnote>
  <w:footnote w:type="continuationSeparator" w:id="1">
    <w:p w:rsidR="00861142" w:rsidRDefault="0086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317D32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07.04.2014 N 503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состава муниципального сове...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17D32" w:rsidRDefault="00317D32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317D32" w:rsidRDefault="00317D32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317D32" w:rsidRDefault="00317D32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53061"/>
    <w:rsid w:val="00184568"/>
    <w:rsid w:val="002F1AD0"/>
    <w:rsid w:val="00317D32"/>
    <w:rsid w:val="006E2D45"/>
    <w:rsid w:val="00861142"/>
    <w:rsid w:val="00A01275"/>
    <w:rsid w:val="00A63F01"/>
    <w:rsid w:val="00B5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894</Words>
  <Characters>5100</Characters>
  <Application>Microsoft Office Word</Application>
  <DocSecurity>0</DocSecurity>
  <Lines>42</Lines>
  <Paragraphs>11</Paragraphs>
  <ScaleCrop>false</ScaleCrop>
  <Company/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г. Канска Красноярского края от 07.04.2014 N 503"Об утверждении состава муниципального совета по общему образованию администрации города Канска и об отмене Постановления от 27.10.2010 N 1851"</dc:title>
  <dc:creator>ConsultantPlus</dc:creator>
  <cp:lastModifiedBy>Пользователь</cp:lastModifiedBy>
  <cp:revision>2</cp:revision>
  <dcterms:created xsi:type="dcterms:W3CDTF">2015-03-22T03:41:00Z</dcterms:created>
  <dcterms:modified xsi:type="dcterms:W3CDTF">2015-03-22T03:41:00Z</dcterms:modified>
</cp:coreProperties>
</file>